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0B" w:rsidRPr="003E31AF" w:rsidRDefault="000F1FB2" w:rsidP="003C7A0B">
      <w:pPr>
        <w:ind w:firstLine="540"/>
        <w:jc w:val="right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Экз</w:t>
      </w:r>
      <w:proofErr w:type="spellEnd"/>
      <w:proofErr w:type="gramEnd"/>
      <w:r>
        <w:rPr>
          <w:b/>
          <w:sz w:val="20"/>
          <w:szCs w:val="20"/>
        </w:rPr>
        <w:t xml:space="preserve"> № </w:t>
      </w:r>
      <w:r w:rsidR="00C379E1" w:rsidRPr="003E31AF">
        <w:rPr>
          <w:b/>
          <w:sz w:val="20"/>
          <w:szCs w:val="20"/>
        </w:rPr>
        <w:t>1</w:t>
      </w:r>
    </w:p>
    <w:p w:rsidR="00E31E08" w:rsidRDefault="00251163" w:rsidP="000101F9">
      <w:pPr>
        <w:ind w:firstLine="540"/>
        <w:jc w:val="center"/>
        <w:rPr>
          <w:b/>
          <w:sz w:val="28"/>
          <w:szCs w:val="28"/>
        </w:rPr>
      </w:pPr>
      <w:r w:rsidRPr="003E31AF">
        <w:rPr>
          <w:b/>
          <w:sz w:val="28"/>
          <w:szCs w:val="28"/>
        </w:rPr>
        <w:t>АКТ</w:t>
      </w:r>
    </w:p>
    <w:p w:rsidR="007E456F" w:rsidRDefault="005F02E6" w:rsidP="00035047">
      <w:pPr>
        <w:ind w:firstLine="540"/>
        <w:jc w:val="center"/>
        <w:rPr>
          <w:sz w:val="28"/>
          <w:szCs w:val="28"/>
        </w:rPr>
      </w:pPr>
      <w:r w:rsidRPr="00E31E08">
        <w:rPr>
          <w:sz w:val="28"/>
          <w:szCs w:val="28"/>
        </w:rPr>
        <w:t xml:space="preserve">проверки </w:t>
      </w:r>
      <w:r w:rsidR="00035047" w:rsidRPr="00E31E08">
        <w:rPr>
          <w:sz w:val="28"/>
          <w:szCs w:val="28"/>
        </w:rPr>
        <w:t>законности и обоснованности ра</w:t>
      </w:r>
      <w:r w:rsidR="00E31E08" w:rsidRPr="00E31E08">
        <w:rPr>
          <w:sz w:val="28"/>
          <w:szCs w:val="28"/>
        </w:rPr>
        <w:t>сходов, целевого использования бюджетных</w:t>
      </w:r>
      <w:r w:rsidR="00506293">
        <w:rPr>
          <w:sz w:val="28"/>
          <w:szCs w:val="28"/>
        </w:rPr>
        <w:t xml:space="preserve">, внебюджетных </w:t>
      </w:r>
      <w:r w:rsidR="003E31AF">
        <w:rPr>
          <w:sz w:val="28"/>
          <w:szCs w:val="28"/>
        </w:rPr>
        <w:t xml:space="preserve">средств </w:t>
      </w:r>
      <w:r w:rsidR="00506293">
        <w:rPr>
          <w:sz w:val="28"/>
          <w:szCs w:val="28"/>
        </w:rPr>
        <w:t xml:space="preserve">в </w:t>
      </w:r>
      <w:r w:rsidR="00A415FE">
        <w:rPr>
          <w:sz w:val="28"/>
          <w:szCs w:val="28"/>
        </w:rPr>
        <w:t>МБУ ДОД ЦРТДЮ</w:t>
      </w:r>
      <w:r w:rsidR="00A415FE" w:rsidRPr="00FC3B72">
        <w:rPr>
          <w:sz w:val="28"/>
          <w:szCs w:val="28"/>
        </w:rPr>
        <w:t xml:space="preserve"> </w:t>
      </w:r>
      <w:r w:rsidR="00E043B8" w:rsidRPr="00E31E08">
        <w:rPr>
          <w:sz w:val="28"/>
          <w:szCs w:val="28"/>
        </w:rPr>
        <w:t>г</w:t>
      </w:r>
      <w:proofErr w:type="gramStart"/>
      <w:r w:rsidR="00E043B8" w:rsidRPr="00E31E08">
        <w:rPr>
          <w:sz w:val="28"/>
          <w:szCs w:val="28"/>
        </w:rPr>
        <w:t>.А</w:t>
      </w:r>
      <w:proofErr w:type="gramEnd"/>
      <w:r w:rsidR="00E043B8" w:rsidRPr="00E31E08">
        <w:rPr>
          <w:sz w:val="28"/>
          <w:szCs w:val="28"/>
        </w:rPr>
        <w:t>к-Довурак.</w:t>
      </w:r>
    </w:p>
    <w:p w:rsidR="0082333A" w:rsidRDefault="0082333A" w:rsidP="00E31E08">
      <w:pPr>
        <w:ind w:firstLine="540"/>
        <w:rPr>
          <w:sz w:val="28"/>
          <w:szCs w:val="28"/>
        </w:rPr>
      </w:pPr>
    </w:p>
    <w:p w:rsidR="00E31E08" w:rsidRDefault="00E31E08" w:rsidP="000101F9">
      <w:pPr>
        <w:rPr>
          <w:sz w:val="28"/>
          <w:szCs w:val="28"/>
        </w:rPr>
      </w:pPr>
      <w:r w:rsidRPr="00E31E08">
        <w:rPr>
          <w:sz w:val="28"/>
          <w:szCs w:val="28"/>
        </w:rPr>
        <w:t>г</w:t>
      </w:r>
      <w:proofErr w:type="gramStart"/>
      <w:r w:rsidRPr="00E31E08">
        <w:rPr>
          <w:sz w:val="28"/>
          <w:szCs w:val="28"/>
        </w:rPr>
        <w:t>.А</w:t>
      </w:r>
      <w:proofErr w:type="gramEnd"/>
      <w:r w:rsidRPr="00E31E08">
        <w:rPr>
          <w:sz w:val="28"/>
          <w:szCs w:val="28"/>
        </w:rPr>
        <w:t xml:space="preserve">к-Довурак </w:t>
      </w:r>
      <w:r w:rsidR="00506293">
        <w:rPr>
          <w:sz w:val="28"/>
          <w:szCs w:val="28"/>
        </w:rPr>
        <w:t xml:space="preserve">   </w:t>
      </w:r>
      <w:r w:rsidRPr="00E31E08">
        <w:rPr>
          <w:sz w:val="28"/>
          <w:szCs w:val="28"/>
        </w:rPr>
        <w:t xml:space="preserve">                                                                </w:t>
      </w:r>
      <w:r w:rsidR="000101F9">
        <w:rPr>
          <w:sz w:val="28"/>
          <w:szCs w:val="28"/>
        </w:rPr>
        <w:tab/>
        <w:t xml:space="preserve">  </w:t>
      </w:r>
      <w:r w:rsidRPr="00E31E08">
        <w:rPr>
          <w:sz w:val="28"/>
          <w:szCs w:val="28"/>
        </w:rPr>
        <w:t xml:space="preserve">              </w:t>
      </w:r>
      <w:r w:rsidR="000101F9">
        <w:rPr>
          <w:sz w:val="28"/>
          <w:szCs w:val="28"/>
        </w:rPr>
        <w:t>23апреля 2018г</w:t>
      </w:r>
      <w:r w:rsidRPr="00E31E08">
        <w:rPr>
          <w:sz w:val="28"/>
          <w:szCs w:val="28"/>
        </w:rPr>
        <w:t>.</w:t>
      </w:r>
    </w:p>
    <w:p w:rsidR="000101F9" w:rsidRPr="00E31E08" w:rsidRDefault="000101F9" w:rsidP="000101F9">
      <w:pPr>
        <w:rPr>
          <w:sz w:val="28"/>
          <w:szCs w:val="28"/>
        </w:rPr>
      </w:pPr>
    </w:p>
    <w:p w:rsidR="009A174F" w:rsidRPr="00903D0E" w:rsidRDefault="00D54576" w:rsidP="00903D0E">
      <w:pPr>
        <w:ind w:firstLine="540"/>
        <w:jc w:val="both"/>
        <w:rPr>
          <w:sz w:val="28"/>
          <w:szCs w:val="28"/>
        </w:rPr>
      </w:pPr>
      <w:r w:rsidRPr="00903D0E">
        <w:rPr>
          <w:sz w:val="28"/>
          <w:szCs w:val="28"/>
        </w:rPr>
        <w:t xml:space="preserve">На основании Распоряжения Главы городского округа-председателя Хурала представителей  г. Ак-Довурак  № </w:t>
      </w:r>
      <w:r w:rsidR="00CD5294">
        <w:rPr>
          <w:sz w:val="28"/>
          <w:szCs w:val="28"/>
        </w:rPr>
        <w:t>8</w:t>
      </w:r>
      <w:r w:rsidR="00C000A5" w:rsidRPr="00903D0E">
        <w:rPr>
          <w:sz w:val="28"/>
          <w:szCs w:val="28"/>
        </w:rPr>
        <w:t xml:space="preserve"> от  </w:t>
      </w:r>
      <w:r w:rsidR="00CD5294">
        <w:rPr>
          <w:sz w:val="28"/>
          <w:szCs w:val="28"/>
        </w:rPr>
        <w:t>22 марта 2018</w:t>
      </w:r>
      <w:r w:rsidR="00C000A5" w:rsidRPr="00903D0E">
        <w:rPr>
          <w:sz w:val="28"/>
          <w:szCs w:val="28"/>
        </w:rPr>
        <w:t xml:space="preserve">., мною </w:t>
      </w:r>
      <w:r w:rsidR="0076330D">
        <w:rPr>
          <w:sz w:val="28"/>
          <w:szCs w:val="28"/>
        </w:rPr>
        <w:t>и.о.главного специалиста</w:t>
      </w:r>
      <w:r w:rsidRPr="00903D0E">
        <w:rPr>
          <w:sz w:val="28"/>
          <w:szCs w:val="28"/>
        </w:rPr>
        <w:t xml:space="preserve"> контрольно-счетного органа городск</w:t>
      </w:r>
      <w:r w:rsidR="00C000A5" w:rsidRPr="00903D0E">
        <w:rPr>
          <w:sz w:val="28"/>
          <w:szCs w:val="28"/>
        </w:rPr>
        <w:t>ого округа г</w:t>
      </w:r>
      <w:proofErr w:type="gramStart"/>
      <w:r w:rsidR="00C000A5" w:rsidRPr="00903D0E">
        <w:rPr>
          <w:sz w:val="28"/>
          <w:szCs w:val="28"/>
        </w:rPr>
        <w:t>.А</w:t>
      </w:r>
      <w:proofErr w:type="gramEnd"/>
      <w:r w:rsidR="00C000A5" w:rsidRPr="00903D0E">
        <w:rPr>
          <w:sz w:val="28"/>
          <w:szCs w:val="28"/>
        </w:rPr>
        <w:t xml:space="preserve">к-Довурак </w:t>
      </w:r>
      <w:proofErr w:type="spellStart"/>
      <w:r w:rsidR="0076330D">
        <w:rPr>
          <w:sz w:val="28"/>
          <w:szCs w:val="28"/>
        </w:rPr>
        <w:t>Шаравии</w:t>
      </w:r>
      <w:proofErr w:type="spellEnd"/>
      <w:r w:rsidR="0076330D">
        <w:rPr>
          <w:sz w:val="28"/>
          <w:szCs w:val="28"/>
        </w:rPr>
        <w:t xml:space="preserve"> </w:t>
      </w:r>
      <w:proofErr w:type="spellStart"/>
      <w:r w:rsidR="0076330D">
        <w:rPr>
          <w:sz w:val="28"/>
          <w:szCs w:val="28"/>
        </w:rPr>
        <w:t>Аяна</w:t>
      </w:r>
      <w:proofErr w:type="spellEnd"/>
      <w:r w:rsidR="0076330D">
        <w:rPr>
          <w:sz w:val="28"/>
          <w:szCs w:val="28"/>
        </w:rPr>
        <w:t xml:space="preserve"> </w:t>
      </w:r>
      <w:proofErr w:type="spellStart"/>
      <w:r w:rsidR="0076330D">
        <w:rPr>
          <w:sz w:val="28"/>
          <w:szCs w:val="28"/>
        </w:rPr>
        <w:t>Кошкендейовной</w:t>
      </w:r>
      <w:proofErr w:type="spellEnd"/>
      <w:r w:rsidRPr="00903D0E">
        <w:rPr>
          <w:sz w:val="28"/>
          <w:szCs w:val="28"/>
        </w:rPr>
        <w:t xml:space="preserve"> </w:t>
      </w:r>
      <w:r w:rsidR="005F02E6" w:rsidRPr="00903D0E">
        <w:rPr>
          <w:sz w:val="28"/>
          <w:szCs w:val="28"/>
        </w:rPr>
        <w:t xml:space="preserve">была </w:t>
      </w:r>
      <w:r w:rsidRPr="00903D0E">
        <w:rPr>
          <w:sz w:val="28"/>
          <w:szCs w:val="28"/>
        </w:rPr>
        <w:t xml:space="preserve">проведена </w:t>
      </w:r>
      <w:r w:rsidR="00176F4B">
        <w:rPr>
          <w:sz w:val="28"/>
          <w:szCs w:val="28"/>
        </w:rPr>
        <w:t>плановая</w:t>
      </w:r>
      <w:r w:rsidR="00903D0E" w:rsidRPr="00903D0E">
        <w:rPr>
          <w:sz w:val="28"/>
          <w:szCs w:val="28"/>
        </w:rPr>
        <w:t xml:space="preserve"> </w:t>
      </w:r>
      <w:r w:rsidR="005F02E6" w:rsidRPr="00903D0E">
        <w:rPr>
          <w:sz w:val="28"/>
          <w:szCs w:val="28"/>
        </w:rPr>
        <w:t xml:space="preserve">проверка </w:t>
      </w:r>
      <w:r w:rsidRPr="00903D0E">
        <w:rPr>
          <w:sz w:val="28"/>
          <w:szCs w:val="28"/>
        </w:rPr>
        <w:t xml:space="preserve">законности расходования бюджетных средств </w:t>
      </w:r>
      <w:r w:rsidR="00E31E08" w:rsidRPr="00903D0E">
        <w:rPr>
          <w:sz w:val="28"/>
          <w:szCs w:val="28"/>
        </w:rPr>
        <w:t>выделенных на финансирование</w:t>
      </w:r>
      <w:r w:rsidR="00903D0E" w:rsidRPr="00903D0E">
        <w:rPr>
          <w:sz w:val="28"/>
          <w:szCs w:val="28"/>
        </w:rPr>
        <w:t xml:space="preserve"> целевого расходования бюджетных </w:t>
      </w:r>
      <w:r w:rsidR="003F269A">
        <w:rPr>
          <w:sz w:val="28"/>
          <w:szCs w:val="28"/>
        </w:rPr>
        <w:t xml:space="preserve">внебюджетных средств в </w:t>
      </w:r>
      <w:r w:rsidR="00903D0E" w:rsidRPr="00903D0E">
        <w:rPr>
          <w:sz w:val="28"/>
          <w:szCs w:val="28"/>
        </w:rPr>
        <w:t>МБУ ДОД ЦРТДЮ г.Ак-Довурак</w:t>
      </w:r>
      <w:r w:rsidR="003F269A">
        <w:rPr>
          <w:sz w:val="28"/>
          <w:szCs w:val="28"/>
        </w:rPr>
        <w:t>а</w:t>
      </w:r>
      <w:r w:rsidRPr="00903D0E">
        <w:rPr>
          <w:sz w:val="28"/>
          <w:szCs w:val="28"/>
        </w:rPr>
        <w:t xml:space="preserve">, с ведома директора </w:t>
      </w:r>
      <w:proofErr w:type="spellStart"/>
      <w:r w:rsidR="003F269A">
        <w:rPr>
          <w:sz w:val="28"/>
          <w:szCs w:val="28"/>
        </w:rPr>
        <w:t>Ооржак</w:t>
      </w:r>
      <w:proofErr w:type="spellEnd"/>
      <w:r w:rsidR="003F269A">
        <w:rPr>
          <w:sz w:val="28"/>
          <w:szCs w:val="28"/>
        </w:rPr>
        <w:t xml:space="preserve"> </w:t>
      </w:r>
      <w:proofErr w:type="spellStart"/>
      <w:r w:rsidR="003F269A">
        <w:rPr>
          <w:sz w:val="28"/>
          <w:szCs w:val="28"/>
        </w:rPr>
        <w:t>Руфины</w:t>
      </w:r>
      <w:proofErr w:type="spellEnd"/>
      <w:r w:rsidR="003F269A">
        <w:rPr>
          <w:sz w:val="28"/>
          <w:szCs w:val="28"/>
        </w:rPr>
        <w:t xml:space="preserve"> Ивановны</w:t>
      </w:r>
      <w:r w:rsidRPr="00903D0E">
        <w:rPr>
          <w:sz w:val="28"/>
          <w:szCs w:val="28"/>
        </w:rPr>
        <w:t xml:space="preserve">,  в присутствии  главного бухгалтера </w:t>
      </w:r>
      <w:proofErr w:type="spellStart"/>
      <w:r w:rsidR="00C000A5" w:rsidRPr="00903D0E">
        <w:rPr>
          <w:sz w:val="28"/>
          <w:szCs w:val="28"/>
        </w:rPr>
        <w:t>Монгуш</w:t>
      </w:r>
      <w:proofErr w:type="spellEnd"/>
      <w:r w:rsidR="00C000A5" w:rsidRPr="00903D0E">
        <w:rPr>
          <w:sz w:val="28"/>
          <w:szCs w:val="28"/>
        </w:rPr>
        <w:t xml:space="preserve"> </w:t>
      </w:r>
      <w:proofErr w:type="spellStart"/>
      <w:r w:rsidR="009A174F" w:rsidRPr="00903D0E">
        <w:rPr>
          <w:sz w:val="28"/>
          <w:szCs w:val="28"/>
        </w:rPr>
        <w:t>А</w:t>
      </w:r>
      <w:r w:rsidR="00C000A5" w:rsidRPr="00903D0E">
        <w:rPr>
          <w:sz w:val="28"/>
          <w:szCs w:val="28"/>
        </w:rPr>
        <w:t>йланмаа</w:t>
      </w:r>
      <w:proofErr w:type="spellEnd"/>
      <w:r w:rsidR="00C000A5" w:rsidRPr="00903D0E">
        <w:rPr>
          <w:sz w:val="28"/>
          <w:szCs w:val="28"/>
        </w:rPr>
        <w:t xml:space="preserve">  </w:t>
      </w:r>
      <w:proofErr w:type="spellStart"/>
      <w:r w:rsidR="00C000A5" w:rsidRPr="00903D0E">
        <w:rPr>
          <w:sz w:val="28"/>
          <w:szCs w:val="28"/>
        </w:rPr>
        <w:t>Борбак-ооловны</w:t>
      </w:r>
      <w:proofErr w:type="spellEnd"/>
      <w:r w:rsidRPr="00903D0E">
        <w:rPr>
          <w:sz w:val="28"/>
          <w:szCs w:val="28"/>
        </w:rPr>
        <w:t xml:space="preserve"> за период с 01 </w:t>
      </w:r>
      <w:r w:rsidR="003F269A">
        <w:rPr>
          <w:sz w:val="28"/>
          <w:szCs w:val="28"/>
        </w:rPr>
        <w:t xml:space="preserve">июля </w:t>
      </w:r>
      <w:r w:rsidRPr="00903D0E">
        <w:rPr>
          <w:sz w:val="28"/>
          <w:szCs w:val="28"/>
        </w:rPr>
        <w:t>201</w:t>
      </w:r>
      <w:r w:rsidR="00D914CB">
        <w:rPr>
          <w:sz w:val="28"/>
          <w:szCs w:val="28"/>
        </w:rPr>
        <w:t>6</w:t>
      </w:r>
      <w:r w:rsidRPr="00903D0E">
        <w:rPr>
          <w:sz w:val="28"/>
          <w:szCs w:val="28"/>
        </w:rPr>
        <w:t xml:space="preserve"> года по</w:t>
      </w:r>
      <w:r w:rsidR="00D914CB">
        <w:rPr>
          <w:sz w:val="28"/>
          <w:szCs w:val="28"/>
        </w:rPr>
        <w:t xml:space="preserve"> 31 декабря 2017</w:t>
      </w:r>
      <w:r w:rsidRPr="00903D0E">
        <w:rPr>
          <w:sz w:val="28"/>
          <w:szCs w:val="28"/>
        </w:rPr>
        <w:t>го</w:t>
      </w:r>
      <w:r w:rsidR="009A174F" w:rsidRPr="00903D0E">
        <w:rPr>
          <w:sz w:val="28"/>
          <w:szCs w:val="28"/>
        </w:rPr>
        <w:t>да</w:t>
      </w:r>
      <w:r w:rsidR="00903D0E">
        <w:rPr>
          <w:sz w:val="28"/>
          <w:szCs w:val="28"/>
        </w:rPr>
        <w:t>.</w:t>
      </w:r>
    </w:p>
    <w:p w:rsidR="002E02FB" w:rsidRPr="00842BB9" w:rsidRDefault="00EB4AA7" w:rsidP="002E02FB">
      <w:pPr>
        <w:ind w:firstLine="540"/>
        <w:jc w:val="both"/>
        <w:rPr>
          <w:sz w:val="28"/>
          <w:szCs w:val="28"/>
        </w:rPr>
      </w:pPr>
      <w:r w:rsidRPr="002E02FB">
        <w:rPr>
          <w:b/>
          <w:sz w:val="28"/>
          <w:szCs w:val="28"/>
        </w:rPr>
        <w:t>Цель контрольного мероприятия:</w:t>
      </w:r>
      <w:r w:rsidRPr="002E02FB">
        <w:rPr>
          <w:sz w:val="28"/>
          <w:szCs w:val="28"/>
        </w:rPr>
        <w:t xml:space="preserve"> </w:t>
      </w:r>
      <w:r w:rsidR="002E02FB">
        <w:rPr>
          <w:sz w:val="28"/>
          <w:szCs w:val="28"/>
        </w:rPr>
        <w:t>правомерность</w:t>
      </w:r>
      <w:r w:rsidR="002E02FB" w:rsidRPr="00842BB9">
        <w:rPr>
          <w:sz w:val="28"/>
          <w:szCs w:val="28"/>
        </w:rPr>
        <w:t xml:space="preserve"> обоснованности сметных назначений и их</w:t>
      </w:r>
      <w:r w:rsidR="0082333A">
        <w:rPr>
          <w:sz w:val="28"/>
          <w:szCs w:val="28"/>
        </w:rPr>
        <w:t xml:space="preserve"> </w:t>
      </w:r>
      <w:r w:rsidR="002E02FB" w:rsidRPr="00842BB9">
        <w:rPr>
          <w:sz w:val="28"/>
          <w:szCs w:val="28"/>
        </w:rPr>
        <w:t>исполнение</w:t>
      </w:r>
      <w:r w:rsidR="002E02FB">
        <w:rPr>
          <w:sz w:val="28"/>
          <w:szCs w:val="28"/>
        </w:rPr>
        <w:t xml:space="preserve">, использование бюджетных средств по целевому назначению, эффективность и экономность расходования бюджетных </w:t>
      </w:r>
      <w:r w:rsidR="0082333A">
        <w:rPr>
          <w:sz w:val="28"/>
          <w:szCs w:val="28"/>
        </w:rPr>
        <w:t xml:space="preserve">и внебюджетных </w:t>
      </w:r>
      <w:r w:rsidR="002E02FB">
        <w:rPr>
          <w:sz w:val="28"/>
          <w:szCs w:val="28"/>
        </w:rPr>
        <w:t xml:space="preserve">средств и соответствия ведения бюджетного учета действующему законодательству. </w:t>
      </w:r>
    </w:p>
    <w:p w:rsidR="00537C8A" w:rsidRPr="00CC4CA2" w:rsidRDefault="00537C8A" w:rsidP="00CC4CA2">
      <w:pPr>
        <w:widowControl w:val="0"/>
        <w:ind w:firstLine="708"/>
        <w:jc w:val="both"/>
        <w:rPr>
          <w:sz w:val="28"/>
          <w:szCs w:val="28"/>
        </w:rPr>
      </w:pPr>
      <w:r w:rsidRPr="00CC4CA2">
        <w:rPr>
          <w:b/>
          <w:sz w:val="28"/>
          <w:szCs w:val="28"/>
        </w:rPr>
        <w:t>Предмет контрольного мероприятия:</w:t>
      </w:r>
      <w:r w:rsidRPr="00CC4CA2">
        <w:rPr>
          <w:sz w:val="28"/>
          <w:szCs w:val="28"/>
        </w:rPr>
        <w:t xml:space="preserve"> регистры бюджетного учета, первичные и иные бухгалтерские, учетные документы,  договоры, государственные контракты, годовая бухгалтерская отчётность, а также иные документы и материалы, необходимые для проведения контрольного мероприятия.</w:t>
      </w:r>
    </w:p>
    <w:p w:rsidR="00537C8A" w:rsidRPr="00CC4CA2" w:rsidRDefault="00537C8A" w:rsidP="00537C8A">
      <w:pPr>
        <w:widowControl w:val="0"/>
        <w:shd w:val="clear" w:color="auto" w:fill="FFFFFF"/>
        <w:ind w:firstLine="708"/>
        <w:rPr>
          <w:sz w:val="28"/>
          <w:szCs w:val="28"/>
        </w:rPr>
      </w:pPr>
      <w:r w:rsidRPr="00CC4CA2">
        <w:rPr>
          <w:sz w:val="28"/>
          <w:szCs w:val="28"/>
        </w:rPr>
        <w:t xml:space="preserve">Проверяемый период деятельности: </w:t>
      </w:r>
      <w:r w:rsidR="0038354B">
        <w:rPr>
          <w:sz w:val="28"/>
          <w:szCs w:val="28"/>
        </w:rPr>
        <w:t xml:space="preserve">с </w:t>
      </w:r>
      <w:r w:rsidR="00716D4F">
        <w:rPr>
          <w:sz w:val="28"/>
          <w:szCs w:val="28"/>
        </w:rPr>
        <w:t xml:space="preserve">01.07. </w:t>
      </w:r>
      <w:r w:rsidR="00716D4F" w:rsidRPr="00903D0E">
        <w:rPr>
          <w:sz w:val="28"/>
          <w:szCs w:val="28"/>
        </w:rPr>
        <w:t>201</w:t>
      </w:r>
      <w:r w:rsidR="00716D4F">
        <w:rPr>
          <w:sz w:val="28"/>
          <w:szCs w:val="28"/>
        </w:rPr>
        <w:t>6</w:t>
      </w:r>
      <w:r w:rsidR="00716D4F" w:rsidRPr="00903D0E">
        <w:rPr>
          <w:sz w:val="28"/>
          <w:szCs w:val="28"/>
        </w:rPr>
        <w:t xml:space="preserve"> года по</w:t>
      </w:r>
      <w:r w:rsidR="00716D4F">
        <w:rPr>
          <w:sz w:val="28"/>
          <w:szCs w:val="28"/>
        </w:rPr>
        <w:t xml:space="preserve"> 31.12. 2017</w:t>
      </w:r>
      <w:r w:rsidR="00716D4F" w:rsidRPr="00903D0E">
        <w:rPr>
          <w:sz w:val="28"/>
          <w:szCs w:val="28"/>
        </w:rPr>
        <w:t>года</w:t>
      </w:r>
      <w:r w:rsidRPr="00CC4CA2">
        <w:rPr>
          <w:sz w:val="28"/>
          <w:szCs w:val="28"/>
        </w:rPr>
        <w:t>.</w:t>
      </w:r>
    </w:p>
    <w:p w:rsidR="00537C8A" w:rsidRPr="00CC4CA2" w:rsidRDefault="00537C8A" w:rsidP="00537C8A">
      <w:pPr>
        <w:widowControl w:val="0"/>
        <w:shd w:val="clear" w:color="auto" w:fill="FFFFFF"/>
        <w:ind w:firstLine="708"/>
        <w:rPr>
          <w:sz w:val="28"/>
          <w:szCs w:val="28"/>
        </w:rPr>
      </w:pPr>
      <w:r w:rsidRPr="00CC4CA2">
        <w:rPr>
          <w:sz w:val="28"/>
          <w:szCs w:val="28"/>
        </w:rPr>
        <w:t xml:space="preserve">Срок проверки: с </w:t>
      </w:r>
      <w:r w:rsidR="00716D4F">
        <w:rPr>
          <w:sz w:val="28"/>
          <w:szCs w:val="28"/>
        </w:rPr>
        <w:t>26 марта</w:t>
      </w:r>
      <w:r w:rsidR="0038354B">
        <w:rPr>
          <w:sz w:val="28"/>
          <w:szCs w:val="28"/>
        </w:rPr>
        <w:t xml:space="preserve"> 201</w:t>
      </w:r>
      <w:r w:rsidR="00716D4F">
        <w:rPr>
          <w:sz w:val="28"/>
          <w:szCs w:val="28"/>
        </w:rPr>
        <w:t>8</w:t>
      </w:r>
      <w:r w:rsidR="0038354B">
        <w:rPr>
          <w:sz w:val="28"/>
          <w:szCs w:val="28"/>
        </w:rPr>
        <w:t xml:space="preserve"> года по </w:t>
      </w:r>
      <w:bookmarkStart w:id="0" w:name="_GoBack"/>
      <w:bookmarkEnd w:id="0"/>
      <w:r w:rsidR="00716D4F">
        <w:rPr>
          <w:sz w:val="28"/>
          <w:szCs w:val="28"/>
        </w:rPr>
        <w:t>23 апреля 2018</w:t>
      </w:r>
      <w:r w:rsidRPr="00CC4CA2">
        <w:rPr>
          <w:sz w:val="28"/>
          <w:szCs w:val="28"/>
        </w:rPr>
        <w:t xml:space="preserve"> года.</w:t>
      </w:r>
    </w:p>
    <w:p w:rsidR="00537C8A" w:rsidRPr="00BE5C02" w:rsidRDefault="00537C8A" w:rsidP="00537C8A">
      <w:pPr>
        <w:widowControl w:val="0"/>
        <w:ind w:firstLine="708"/>
        <w:rPr>
          <w:sz w:val="28"/>
          <w:szCs w:val="28"/>
        </w:rPr>
      </w:pPr>
      <w:r w:rsidRPr="00BE5C02">
        <w:rPr>
          <w:sz w:val="28"/>
          <w:szCs w:val="28"/>
        </w:rPr>
        <w:t>Объекты контрольного мероприятия:</w:t>
      </w:r>
    </w:p>
    <w:p w:rsidR="00537C8A" w:rsidRPr="00BE5C02" w:rsidRDefault="00537C8A" w:rsidP="00537C8A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E5C02">
        <w:rPr>
          <w:rFonts w:ascii="Times New Roman" w:hAnsi="Times New Roman"/>
          <w:sz w:val="28"/>
          <w:szCs w:val="28"/>
        </w:rPr>
        <w:t xml:space="preserve">Полное наименование проверяемого объекта: </w:t>
      </w:r>
      <w:r w:rsidR="0038354B" w:rsidRPr="00BE5C02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детей центр развития творчества детей и юношества </w:t>
      </w:r>
      <w:r w:rsidRPr="00BE5C02">
        <w:rPr>
          <w:rFonts w:ascii="Times New Roman" w:hAnsi="Times New Roman"/>
          <w:sz w:val="28"/>
          <w:szCs w:val="28"/>
        </w:rPr>
        <w:t>г</w:t>
      </w:r>
      <w:r w:rsidR="0038354B" w:rsidRPr="00BE5C02">
        <w:rPr>
          <w:rFonts w:ascii="Times New Roman" w:hAnsi="Times New Roman"/>
          <w:sz w:val="28"/>
          <w:szCs w:val="28"/>
        </w:rPr>
        <w:t>орода</w:t>
      </w:r>
      <w:r w:rsidRPr="00BE5C02">
        <w:rPr>
          <w:rFonts w:ascii="Times New Roman" w:hAnsi="Times New Roman"/>
          <w:sz w:val="28"/>
          <w:szCs w:val="28"/>
        </w:rPr>
        <w:t xml:space="preserve"> Ак-Довурак.</w:t>
      </w:r>
    </w:p>
    <w:p w:rsidR="00537C8A" w:rsidRPr="00BE5C02" w:rsidRDefault="00537C8A" w:rsidP="00537C8A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E5C02">
        <w:rPr>
          <w:rFonts w:ascii="Times New Roman" w:hAnsi="Times New Roman"/>
          <w:sz w:val="28"/>
          <w:szCs w:val="28"/>
        </w:rPr>
        <w:t xml:space="preserve">Сокращенное наименование: </w:t>
      </w:r>
      <w:r w:rsidR="0038354B" w:rsidRPr="00BE5C02">
        <w:rPr>
          <w:rFonts w:ascii="Times New Roman" w:hAnsi="Times New Roman"/>
          <w:sz w:val="28"/>
          <w:szCs w:val="28"/>
        </w:rPr>
        <w:t>МБУ ДОД ЦРТДЮ</w:t>
      </w:r>
      <w:r w:rsidR="00716D4F" w:rsidRPr="00BE5C02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716D4F" w:rsidRPr="00BE5C02">
        <w:rPr>
          <w:rFonts w:ascii="Times New Roman" w:hAnsi="Times New Roman"/>
          <w:sz w:val="28"/>
          <w:szCs w:val="28"/>
        </w:rPr>
        <w:t>.А</w:t>
      </w:r>
      <w:proofErr w:type="gramEnd"/>
      <w:r w:rsidR="00716D4F" w:rsidRPr="00BE5C02">
        <w:rPr>
          <w:rFonts w:ascii="Times New Roman" w:hAnsi="Times New Roman"/>
          <w:sz w:val="28"/>
          <w:szCs w:val="28"/>
        </w:rPr>
        <w:t>к-Довурак</w:t>
      </w:r>
      <w:r w:rsidR="0038354B" w:rsidRPr="00BE5C02">
        <w:rPr>
          <w:rFonts w:ascii="Times New Roman" w:hAnsi="Times New Roman"/>
          <w:sz w:val="28"/>
          <w:szCs w:val="28"/>
        </w:rPr>
        <w:t>.</w:t>
      </w:r>
    </w:p>
    <w:p w:rsidR="00537C8A" w:rsidRPr="00BE5C02" w:rsidRDefault="00537C8A" w:rsidP="00537C8A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BE5C02">
        <w:rPr>
          <w:rFonts w:ascii="Times New Roman" w:hAnsi="Times New Roman"/>
          <w:sz w:val="28"/>
          <w:szCs w:val="28"/>
        </w:rPr>
        <w:t>Юридический адрес: 668051, Республика Тыва, г</w:t>
      </w:r>
      <w:proofErr w:type="gramStart"/>
      <w:r w:rsidRPr="00BE5C02">
        <w:rPr>
          <w:rFonts w:ascii="Times New Roman" w:hAnsi="Times New Roman"/>
          <w:sz w:val="28"/>
          <w:szCs w:val="28"/>
        </w:rPr>
        <w:t>.А</w:t>
      </w:r>
      <w:proofErr w:type="gramEnd"/>
      <w:r w:rsidRPr="00BE5C02">
        <w:rPr>
          <w:rFonts w:ascii="Times New Roman" w:hAnsi="Times New Roman"/>
          <w:sz w:val="28"/>
          <w:szCs w:val="28"/>
        </w:rPr>
        <w:t xml:space="preserve">к-Довурак, ул. </w:t>
      </w:r>
      <w:r w:rsidR="0038354B" w:rsidRPr="00BE5C02">
        <w:rPr>
          <w:rFonts w:ascii="Times New Roman" w:hAnsi="Times New Roman"/>
          <w:sz w:val="28"/>
          <w:szCs w:val="28"/>
        </w:rPr>
        <w:t>Дружбы 30</w:t>
      </w:r>
      <w:r w:rsidRPr="00BE5C02">
        <w:rPr>
          <w:rFonts w:ascii="Times New Roman" w:hAnsi="Times New Roman"/>
          <w:sz w:val="28"/>
          <w:szCs w:val="28"/>
        </w:rPr>
        <w:t>.</w:t>
      </w:r>
    </w:p>
    <w:p w:rsidR="00537C8A" w:rsidRPr="00BE5C02" w:rsidRDefault="00537C8A" w:rsidP="00537C8A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BE5C02">
        <w:rPr>
          <w:rFonts w:ascii="Times New Roman" w:hAnsi="Times New Roman"/>
          <w:sz w:val="28"/>
          <w:szCs w:val="28"/>
        </w:rPr>
        <w:t>ИНН 17</w:t>
      </w:r>
      <w:r w:rsidR="0038354B" w:rsidRPr="00BE5C02">
        <w:rPr>
          <w:rFonts w:ascii="Times New Roman" w:hAnsi="Times New Roman"/>
          <w:sz w:val="28"/>
          <w:szCs w:val="28"/>
        </w:rPr>
        <w:t>0102601738</w:t>
      </w:r>
      <w:r w:rsidRPr="00BE5C02">
        <w:rPr>
          <w:rFonts w:ascii="Times New Roman" w:hAnsi="Times New Roman"/>
          <w:sz w:val="28"/>
          <w:szCs w:val="28"/>
        </w:rPr>
        <w:t>, КПП 171801001, ОГРН 1021700758</w:t>
      </w:r>
      <w:r w:rsidR="0038354B" w:rsidRPr="00BE5C02">
        <w:rPr>
          <w:rFonts w:ascii="Times New Roman" w:hAnsi="Times New Roman"/>
          <w:sz w:val="28"/>
          <w:szCs w:val="28"/>
        </w:rPr>
        <w:t>837</w:t>
      </w:r>
    </w:p>
    <w:p w:rsidR="00537C8A" w:rsidRPr="00BE5C02" w:rsidRDefault="00537C8A" w:rsidP="00537C8A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E5C02">
        <w:rPr>
          <w:rFonts w:ascii="Times New Roman" w:hAnsi="Times New Roman"/>
          <w:sz w:val="28"/>
          <w:szCs w:val="28"/>
        </w:rPr>
        <w:t>Распорядителями финансовых средств за проверяемый период являлись:</w:t>
      </w:r>
    </w:p>
    <w:p w:rsidR="00537C8A" w:rsidRPr="00D17CD2" w:rsidRDefault="0038354B" w:rsidP="00537C8A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E5C02">
        <w:rPr>
          <w:rFonts w:ascii="Times New Roman" w:hAnsi="Times New Roman"/>
          <w:sz w:val="28"/>
          <w:szCs w:val="28"/>
        </w:rPr>
        <w:t>-</w:t>
      </w:r>
      <w:r w:rsidR="00537C8A" w:rsidRPr="00BE5C02">
        <w:rPr>
          <w:rFonts w:ascii="Times New Roman" w:hAnsi="Times New Roman"/>
          <w:sz w:val="28"/>
          <w:szCs w:val="28"/>
        </w:rPr>
        <w:t xml:space="preserve"> с правом первой подписи: </w:t>
      </w:r>
      <w:r w:rsidRPr="00BE5C02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BE5C02">
        <w:rPr>
          <w:rFonts w:ascii="Times New Roman" w:hAnsi="Times New Roman"/>
          <w:sz w:val="28"/>
          <w:szCs w:val="28"/>
        </w:rPr>
        <w:t>Ооржак</w:t>
      </w:r>
      <w:proofErr w:type="spellEnd"/>
      <w:r w:rsidRPr="00BE5C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C02">
        <w:rPr>
          <w:rFonts w:ascii="Times New Roman" w:hAnsi="Times New Roman"/>
          <w:sz w:val="28"/>
          <w:szCs w:val="28"/>
        </w:rPr>
        <w:t>Руфина</w:t>
      </w:r>
      <w:proofErr w:type="spellEnd"/>
      <w:r w:rsidRPr="00BE5C02">
        <w:rPr>
          <w:rFonts w:ascii="Times New Roman" w:hAnsi="Times New Roman"/>
          <w:sz w:val="28"/>
          <w:szCs w:val="28"/>
        </w:rPr>
        <w:t xml:space="preserve"> Ивановна </w:t>
      </w:r>
      <w:r w:rsidR="00537C8A" w:rsidRPr="00BE5C02">
        <w:rPr>
          <w:rFonts w:ascii="Times New Roman" w:hAnsi="Times New Roman"/>
          <w:sz w:val="28"/>
          <w:szCs w:val="28"/>
        </w:rPr>
        <w:t xml:space="preserve">с </w:t>
      </w:r>
      <w:r w:rsidRPr="00D17CD2">
        <w:rPr>
          <w:rFonts w:ascii="Times New Roman" w:hAnsi="Times New Roman"/>
          <w:sz w:val="28"/>
          <w:szCs w:val="28"/>
        </w:rPr>
        <w:t>12</w:t>
      </w:r>
      <w:r w:rsidR="00537C8A" w:rsidRPr="00D17CD2">
        <w:rPr>
          <w:rFonts w:ascii="Times New Roman" w:hAnsi="Times New Roman"/>
          <w:sz w:val="28"/>
          <w:szCs w:val="28"/>
        </w:rPr>
        <w:t>.0</w:t>
      </w:r>
      <w:r w:rsidRPr="00D17CD2">
        <w:rPr>
          <w:rFonts w:ascii="Times New Roman" w:hAnsi="Times New Roman"/>
          <w:sz w:val="28"/>
          <w:szCs w:val="28"/>
        </w:rPr>
        <w:t>3</w:t>
      </w:r>
      <w:r w:rsidR="00537C8A" w:rsidRPr="00D17CD2">
        <w:rPr>
          <w:rFonts w:ascii="Times New Roman" w:hAnsi="Times New Roman"/>
          <w:sz w:val="28"/>
          <w:szCs w:val="28"/>
        </w:rPr>
        <w:t>.201</w:t>
      </w:r>
      <w:r w:rsidRPr="00D17CD2">
        <w:rPr>
          <w:rFonts w:ascii="Times New Roman" w:hAnsi="Times New Roman"/>
          <w:sz w:val="28"/>
          <w:szCs w:val="28"/>
        </w:rPr>
        <w:t>5</w:t>
      </w:r>
      <w:r w:rsidR="00537C8A" w:rsidRPr="00D17CD2">
        <w:rPr>
          <w:rFonts w:ascii="Times New Roman" w:hAnsi="Times New Roman"/>
          <w:sz w:val="28"/>
          <w:szCs w:val="28"/>
        </w:rPr>
        <w:t xml:space="preserve"> г. по настоящее время (приказ </w:t>
      </w:r>
      <w:r w:rsidRPr="00D17CD2">
        <w:rPr>
          <w:rFonts w:ascii="Times New Roman" w:hAnsi="Times New Roman"/>
          <w:sz w:val="28"/>
          <w:szCs w:val="28"/>
        </w:rPr>
        <w:t>начальника Управления Образования о переводе работника на другую работу</w:t>
      </w:r>
      <w:r w:rsidR="00537C8A" w:rsidRPr="00D17CD2">
        <w:rPr>
          <w:rFonts w:ascii="Times New Roman" w:hAnsi="Times New Roman"/>
          <w:sz w:val="28"/>
          <w:szCs w:val="28"/>
        </w:rPr>
        <w:t xml:space="preserve"> от </w:t>
      </w:r>
      <w:r w:rsidRPr="00D17CD2">
        <w:rPr>
          <w:rFonts w:ascii="Times New Roman" w:hAnsi="Times New Roman"/>
          <w:sz w:val="28"/>
          <w:szCs w:val="28"/>
        </w:rPr>
        <w:t>12</w:t>
      </w:r>
      <w:r w:rsidR="00537C8A" w:rsidRPr="00D17CD2">
        <w:rPr>
          <w:rFonts w:ascii="Times New Roman" w:hAnsi="Times New Roman"/>
          <w:sz w:val="28"/>
          <w:szCs w:val="28"/>
        </w:rPr>
        <w:t>.0</w:t>
      </w:r>
      <w:r w:rsidRPr="00D17CD2">
        <w:rPr>
          <w:rFonts w:ascii="Times New Roman" w:hAnsi="Times New Roman"/>
          <w:sz w:val="28"/>
          <w:szCs w:val="28"/>
        </w:rPr>
        <w:t>3</w:t>
      </w:r>
      <w:r w:rsidR="00537C8A" w:rsidRPr="00D17CD2">
        <w:rPr>
          <w:rFonts w:ascii="Times New Roman" w:hAnsi="Times New Roman"/>
          <w:sz w:val="28"/>
          <w:szCs w:val="28"/>
        </w:rPr>
        <w:t>.201</w:t>
      </w:r>
      <w:r w:rsidRPr="00D17CD2">
        <w:rPr>
          <w:rFonts w:ascii="Times New Roman" w:hAnsi="Times New Roman"/>
          <w:sz w:val="28"/>
          <w:szCs w:val="28"/>
        </w:rPr>
        <w:t>5</w:t>
      </w:r>
      <w:r w:rsidR="00537C8A" w:rsidRPr="00D17CD2">
        <w:rPr>
          <w:rFonts w:ascii="Times New Roman" w:hAnsi="Times New Roman"/>
          <w:sz w:val="28"/>
          <w:szCs w:val="28"/>
        </w:rPr>
        <w:t xml:space="preserve"> г. № </w:t>
      </w:r>
      <w:r w:rsidRPr="00D17CD2">
        <w:rPr>
          <w:rFonts w:ascii="Times New Roman" w:hAnsi="Times New Roman"/>
          <w:sz w:val="28"/>
          <w:szCs w:val="28"/>
        </w:rPr>
        <w:t>08</w:t>
      </w:r>
      <w:r w:rsidR="00537C8A" w:rsidRPr="00D17CD2">
        <w:rPr>
          <w:rFonts w:ascii="Times New Roman" w:hAnsi="Times New Roman"/>
          <w:sz w:val="28"/>
          <w:szCs w:val="28"/>
        </w:rPr>
        <w:t>);</w:t>
      </w:r>
    </w:p>
    <w:p w:rsidR="00BE5C02" w:rsidRPr="00D17CD2" w:rsidRDefault="00BE5C02" w:rsidP="00537C8A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E5C02">
        <w:rPr>
          <w:rFonts w:ascii="Times New Roman" w:hAnsi="Times New Roman"/>
          <w:sz w:val="28"/>
          <w:szCs w:val="28"/>
        </w:rPr>
        <w:t>- с правом</w:t>
      </w:r>
      <w:r>
        <w:rPr>
          <w:rFonts w:ascii="Times New Roman" w:hAnsi="Times New Roman"/>
          <w:sz w:val="28"/>
          <w:szCs w:val="28"/>
        </w:rPr>
        <w:t xml:space="preserve"> второй подписи</w:t>
      </w:r>
      <w:r w:rsidR="0076756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и.о. главного бухгалтера с 01.02.2017г. по настоящее время </w:t>
      </w:r>
      <w:proofErr w:type="spellStart"/>
      <w:r>
        <w:rPr>
          <w:rFonts w:ascii="Times New Roman" w:hAnsi="Times New Roman"/>
          <w:sz w:val="28"/>
          <w:szCs w:val="28"/>
        </w:rPr>
        <w:t>Ондар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Айдысмаа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Дадар-ооловна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F6181" w:rsidRPr="00BE5C02" w:rsidRDefault="00537C8A" w:rsidP="006A414D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E5C02">
        <w:rPr>
          <w:rFonts w:ascii="Times New Roman" w:hAnsi="Times New Roman"/>
          <w:sz w:val="28"/>
          <w:szCs w:val="28"/>
        </w:rPr>
        <w:t>- с правом второй подписи</w:t>
      </w:r>
      <w:r w:rsidR="0076756A">
        <w:rPr>
          <w:rFonts w:ascii="Times New Roman" w:hAnsi="Times New Roman"/>
          <w:sz w:val="28"/>
          <w:szCs w:val="28"/>
        </w:rPr>
        <w:t xml:space="preserve"> -</w:t>
      </w:r>
      <w:r w:rsidRPr="00BE5C02">
        <w:rPr>
          <w:rFonts w:ascii="Times New Roman" w:hAnsi="Times New Roman"/>
          <w:sz w:val="28"/>
          <w:szCs w:val="28"/>
        </w:rPr>
        <w:t xml:space="preserve"> </w:t>
      </w:r>
      <w:r w:rsidR="0038354B" w:rsidRPr="00BE5C02">
        <w:rPr>
          <w:rFonts w:ascii="Times New Roman" w:hAnsi="Times New Roman"/>
          <w:sz w:val="28"/>
          <w:szCs w:val="28"/>
        </w:rPr>
        <w:t xml:space="preserve">бухгалтер </w:t>
      </w:r>
      <w:proofErr w:type="spellStart"/>
      <w:r w:rsidR="0038354B" w:rsidRPr="00BE5C02">
        <w:rPr>
          <w:rFonts w:ascii="Times New Roman" w:hAnsi="Times New Roman"/>
          <w:sz w:val="28"/>
          <w:szCs w:val="28"/>
        </w:rPr>
        <w:t>Монгуш</w:t>
      </w:r>
      <w:proofErr w:type="spellEnd"/>
      <w:r w:rsidR="0038354B" w:rsidRPr="00BE5C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54B" w:rsidRPr="00BE5C02">
        <w:rPr>
          <w:rFonts w:ascii="Times New Roman" w:hAnsi="Times New Roman"/>
          <w:sz w:val="28"/>
          <w:szCs w:val="28"/>
        </w:rPr>
        <w:t>Айланмаа</w:t>
      </w:r>
      <w:proofErr w:type="spellEnd"/>
      <w:r w:rsidR="0038354B" w:rsidRPr="00BE5C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54B" w:rsidRPr="00BE5C02">
        <w:rPr>
          <w:rFonts w:ascii="Times New Roman" w:hAnsi="Times New Roman"/>
          <w:sz w:val="28"/>
          <w:szCs w:val="28"/>
        </w:rPr>
        <w:t>Борбак-ооловна</w:t>
      </w:r>
      <w:proofErr w:type="spellEnd"/>
      <w:r w:rsidR="0038354B" w:rsidRPr="00BE5C02">
        <w:rPr>
          <w:rFonts w:ascii="Times New Roman" w:hAnsi="Times New Roman"/>
          <w:sz w:val="28"/>
          <w:szCs w:val="28"/>
        </w:rPr>
        <w:t xml:space="preserve"> </w:t>
      </w:r>
      <w:r w:rsidRPr="00BE5C02">
        <w:rPr>
          <w:rFonts w:ascii="Times New Roman" w:hAnsi="Times New Roman"/>
          <w:sz w:val="28"/>
          <w:szCs w:val="28"/>
        </w:rPr>
        <w:t>с 0</w:t>
      </w:r>
      <w:r w:rsidR="0038354B" w:rsidRPr="00BE5C02">
        <w:rPr>
          <w:rFonts w:ascii="Times New Roman" w:hAnsi="Times New Roman"/>
          <w:sz w:val="28"/>
          <w:szCs w:val="28"/>
        </w:rPr>
        <w:t>3</w:t>
      </w:r>
      <w:r w:rsidRPr="00BE5C02">
        <w:rPr>
          <w:rFonts w:ascii="Times New Roman" w:hAnsi="Times New Roman"/>
          <w:sz w:val="28"/>
          <w:szCs w:val="28"/>
        </w:rPr>
        <w:t>.0</w:t>
      </w:r>
      <w:r w:rsidR="0038354B" w:rsidRPr="00BE5C02">
        <w:rPr>
          <w:rFonts w:ascii="Times New Roman" w:hAnsi="Times New Roman"/>
          <w:sz w:val="28"/>
          <w:szCs w:val="28"/>
        </w:rPr>
        <w:t>5</w:t>
      </w:r>
      <w:r w:rsidRPr="00BE5C02">
        <w:rPr>
          <w:rFonts w:ascii="Times New Roman" w:hAnsi="Times New Roman"/>
          <w:sz w:val="28"/>
          <w:szCs w:val="28"/>
        </w:rPr>
        <w:t>.20</w:t>
      </w:r>
      <w:r w:rsidR="0038354B" w:rsidRPr="00BE5C02">
        <w:rPr>
          <w:rFonts w:ascii="Times New Roman" w:hAnsi="Times New Roman"/>
          <w:sz w:val="28"/>
          <w:szCs w:val="28"/>
        </w:rPr>
        <w:t>07</w:t>
      </w:r>
      <w:r w:rsidRPr="00BE5C02">
        <w:rPr>
          <w:rFonts w:ascii="Times New Roman" w:hAnsi="Times New Roman"/>
          <w:sz w:val="28"/>
          <w:szCs w:val="28"/>
        </w:rPr>
        <w:t xml:space="preserve"> г. по </w:t>
      </w:r>
      <w:r w:rsidR="00B07944">
        <w:rPr>
          <w:rFonts w:ascii="Times New Roman" w:hAnsi="Times New Roman"/>
          <w:sz w:val="28"/>
          <w:szCs w:val="28"/>
        </w:rPr>
        <w:t>30.12.2016г.</w:t>
      </w:r>
      <w:r w:rsidRPr="00BE5C02">
        <w:rPr>
          <w:rFonts w:ascii="Times New Roman" w:hAnsi="Times New Roman"/>
          <w:sz w:val="28"/>
          <w:szCs w:val="28"/>
        </w:rPr>
        <w:t>(</w:t>
      </w:r>
      <w:r w:rsidR="00B07944">
        <w:rPr>
          <w:rFonts w:ascii="Times New Roman" w:hAnsi="Times New Roman"/>
          <w:sz w:val="28"/>
          <w:szCs w:val="28"/>
        </w:rPr>
        <w:t xml:space="preserve"> П</w:t>
      </w:r>
      <w:r w:rsidRPr="00BE5C02">
        <w:rPr>
          <w:rFonts w:ascii="Times New Roman" w:hAnsi="Times New Roman"/>
          <w:sz w:val="28"/>
          <w:szCs w:val="28"/>
        </w:rPr>
        <w:t xml:space="preserve">риказ </w:t>
      </w:r>
      <w:r w:rsidR="0038354B" w:rsidRPr="00BE5C02">
        <w:rPr>
          <w:rFonts w:ascii="Times New Roman" w:hAnsi="Times New Roman"/>
          <w:sz w:val="28"/>
          <w:szCs w:val="28"/>
        </w:rPr>
        <w:t>директора ЦРТДЮ</w:t>
      </w:r>
      <w:r w:rsidR="00B07944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B07944">
        <w:rPr>
          <w:rFonts w:ascii="Times New Roman" w:hAnsi="Times New Roman"/>
          <w:sz w:val="28"/>
          <w:szCs w:val="28"/>
        </w:rPr>
        <w:t>.А</w:t>
      </w:r>
      <w:proofErr w:type="gramEnd"/>
      <w:r w:rsidR="00B07944">
        <w:rPr>
          <w:rFonts w:ascii="Times New Roman" w:hAnsi="Times New Roman"/>
          <w:sz w:val="28"/>
          <w:szCs w:val="28"/>
        </w:rPr>
        <w:t>к-Довурак</w:t>
      </w:r>
      <w:r w:rsidR="0038354B" w:rsidRPr="00BE5C02">
        <w:rPr>
          <w:rFonts w:ascii="Times New Roman" w:hAnsi="Times New Roman"/>
          <w:sz w:val="28"/>
          <w:szCs w:val="28"/>
        </w:rPr>
        <w:t xml:space="preserve"> </w:t>
      </w:r>
      <w:r w:rsidR="00B07944">
        <w:rPr>
          <w:rFonts w:ascii="Times New Roman" w:hAnsi="Times New Roman"/>
          <w:sz w:val="28"/>
          <w:szCs w:val="28"/>
        </w:rPr>
        <w:t>от 30 декабря 2016</w:t>
      </w:r>
      <w:r w:rsidRPr="00BE5C02">
        <w:rPr>
          <w:rFonts w:ascii="Times New Roman" w:hAnsi="Times New Roman"/>
          <w:sz w:val="28"/>
          <w:szCs w:val="28"/>
        </w:rPr>
        <w:t xml:space="preserve"> г. № </w:t>
      </w:r>
      <w:r w:rsidR="00B07944">
        <w:rPr>
          <w:rFonts w:ascii="Times New Roman" w:hAnsi="Times New Roman"/>
          <w:sz w:val="28"/>
          <w:szCs w:val="28"/>
        </w:rPr>
        <w:t>40/1 «Об окончательном расчете»</w:t>
      </w:r>
      <w:r w:rsidRPr="00BE5C02">
        <w:rPr>
          <w:rFonts w:ascii="Times New Roman" w:hAnsi="Times New Roman"/>
          <w:sz w:val="28"/>
          <w:szCs w:val="28"/>
        </w:rPr>
        <w:t>).</w:t>
      </w:r>
    </w:p>
    <w:p w:rsidR="00537C8A" w:rsidRPr="00CC222E" w:rsidRDefault="00537C8A" w:rsidP="00537C8A">
      <w:pPr>
        <w:pStyle w:val="a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C222E">
        <w:rPr>
          <w:rFonts w:ascii="Times New Roman" w:hAnsi="Times New Roman"/>
          <w:sz w:val="28"/>
          <w:szCs w:val="28"/>
        </w:rPr>
        <w:t>Фор</w:t>
      </w:r>
      <w:r w:rsidR="00C052CE" w:rsidRPr="00CC222E">
        <w:rPr>
          <w:rFonts w:ascii="Times New Roman" w:hAnsi="Times New Roman"/>
          <w:sz w:val="28"/>
          <w:szCs w:val="28"/>
        </w:rPr>
        <w:t>ма собственности – муниципальная</w:t>
      </w:r>
      <w:r w:rsidRPr="00CC222E">
        <w:rPr>
          <w:rFonts w:ascii="Times New Roman" w:hAnsi="Times New Roman"/>
          <w:sz w:val="28"/>
          <w:szCs w:val="28"/>
        </w:rPr>
        <w:t>.</w:t>
      </w:r>
    </w:p>
    <w:p w:rsidR="00537C8A" w:rsidRPr="00CC222E" w:rsidRDefault="00C052CE" w:rsidP="00537C8A">
      <w:pPr>
        <w:widowControl w:val="0"/>
        <w:ind w:firstLine="708"/>
        <w:rPr>
          <w:sz w:val="28"/>
          <w:szCs w:val="28"/>
        </w:rPr>
      </w:pPr>
      <w:r w:rsidRPr="00CC222E">
        <w:rPr>
          <w:sz w:val="28"/>
          <w:szCs w:val="28"/>
        </w:rPr>
        <w:t>МБУ ДОД ЦРТДЮ</w:t>
      </w:r>
      <w:r w:rsidR="00537C8A" w:rsidRPr="00CC222E">
        <w:rPr>
          <w:sz w:val="28"/>
          <w:szCs w:val="28"/>
        </w:rPr>
        <w:t xml:space="preserve"> г. Ак-Довурак (далее – </w:t>
      </w:r>
      <w:r w:rsidRPr="00CC222E">
        <w:rPr>
          <w:sz w:val="28"/>
          <w:szCs w:val="28"/>
        </w:rPr>
        <w:t>МБУ ДОД ЦРТДЮ</w:t>
      </w:r>
      <w:r w:rsidR="00537C8A" w:rsidRPr="00CC222E">
        <w:rPr>
          <w:sz w:val="28"/>
          <w:szCs w:val="28"/>
        </w:rPr>
        <w:t xml:space="preserve">) имеет лицевой счет в УФК по РТ № </w:t>
      </w:r>
      <w:r w:rsidRPr="00CC222E">
        <w:rPr>
          <w:sz w:val="28"/>
          <w:szCs w:val="28"/>
        </w:rPr>
        <w:t>20126Ц68740</w:t>
      </w:r>
      <w:r w:rsidR="00537C8A" w:rsidRPr="00CC222E">
        <w:rPr>
          <w:sz w:val="28"/>
          <w:szCs w:val="28"/>
        </w:rPr>
        <w:t>, расчетный счет № 40</w:t>
      </w:r>
      <w:r w:rsidRPr="00CC222E">
        <w:rPr>
          <w:sz w:val="28"/>
          <w:szCs w:val="28"/>
        </w:rPr>
        <w:t xml:space="preserve">701810200001000013 отделение </w:t>
      </w:r>
      <w:r w:rsidR="00537C8A" w:rsidRPr="00CC222E">
        <w:rPr>
          <w:sz w:val="28"/>
          <w:szCs w:val="28"/>
        </w:rPr>
        <w:t>НБ РТ г</w:t>
      </w:r>
      <w:proofErr w:type="gramStart"/>
      <w:r w:rsidR="00537C8A" w:rsidRPr="00CC222E">
        <w:rPr>
          <w:sz w:val="28"/>
          <w:szCs w:val="28"/>
        </w:rPr>
        <w:t>.К</w:t>
      </w:r>
      <w:proofErr w:type="gramEnd"/>
      <w:r w:rsidR="00537C8A" w:rsidRPr="00CC222E">
        <w:rPr>
          <w:sz w:val="28"/>
          <w:szCs w:val="28"/>
        </w:rPr>
        <w:t>ызыл.</w:t>
      </w:r>
    </w:p>
    <w:p w:rsidR="0042498E" w:rsidRPr="00CC4CA2" w:rsidRDefault="0042498E" w:rsidP="0042498E">
      <w:pPr>
        <w:widowControl w:val="0"/>
        <w:ind w:firstLine="708"/>
        <w:jc w:val="both"/>
        <w:rPr>
          <w:sz w:val="28"/>
          <w:szCs w:val="28"/>
        </w:rPr>
      </w:pPr>
    </w:p>
    <w:p w:rsidR="00AA2F4A" w:rsidRDefault="00AA2F4A" w:rsidP="00F67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исполнения</w:t>
      </w:r>
      <w:r w:rsidRPr="001533D5">
        <w:rPr>
          <w:b/>
          <w:sz w:val="28"/>
          <w:szCs w:val="28"/>
        </w:rPr>
        <w:t xml:space="preserve"> смет доходов и расходов на содержание учреждения</w:t>
      </w:r>
    </w:p>
    <w:p w:rsidR="00AA2F4A" w:rsidRDefault="00AA2F4A" w:rsidP="00AA2F4A">
      <w:pPr>
        <w:widowControl w:val="0"/>
        <w:shd w:val="clear" w:color="auto" w:fill="FFFFFF"/>
        <w:ind w:firstLine="708"/>
        <w:jc w:val="center"/>
        <w:rPr>
          <w:b/>
          <w:sz w:val="28"/>
          <w:szCs w:val="28"/>
        </w:rPr>
      </w:pPr>
      <w:r w:rsidRPr="00AA2F4A">
        <w:rPr>
          <w:b/>
          <w:sz w:val="28"/>
          <w:szCs w:val="28"/>
        </w:rPr>
        <w:t>за</w:t>
      </w:r>
      <w:r w:rsidR="00006F61">
        <w:rPr>
          <w:sz w:val="28"/>
          <w:szCs w:val="28"/>
        </w:rPr>
        <w:t xml:space="preserve"> </w:t>
      </w:r>
      <w:r w:rsidR="00006F61" w:rsidRPr="00006F61">
        <w:rPr>
          <w:b/>
          <w:sz w:val="28"/>
          <w:szCs w:val="28"/>
        </w:rPr>
        <w:t>01.07.2016</w:t>
      </w:r>
      <w:r w:rsidR="00F673D7">
        <w:rPr>
          <w:b/>
          <w:sz w:val="28"/>
          <w:szCs w:val="28"/>
        </w:rPr>
        <w:t>г.</w:t>
      </w:r>
      <w:r w:rsidR="00006F61" w:rsidRPr="00006F61">
        <w:rPr>
          <w:b/>
          <w:sz w:val="28"/>
          <w:szCs w:val="28"/>
        </w:rPr>
        <w:t xml:space="preserve"> по 31.12. 2017</w:t>
      </w:r>
      <w:r w:rsidR="00F673D7">
        <w:rPr>
          <w:b/>
          <w:sz w:val="28"/>
          <w:szCs w:val="28"/>
        </w:rPr>
        <w:t>г</w:t>
      </w:r>
      <w:r w:rsidRPr="00AA2F4A">
        <w:rPr>
          <w:b/>
          <w:sz w:val="28"/>
          <w:szCs w:val="28"/>
        </w:rPr>
        <w:t>.</w:t>
      </w:r>
    </w:p>
    <w:p w:rsidR="002A6564" w:rsidRDefault="002A6564" w:rsidP="002A6564">
      <w:pPr>
        <w:ind w:firstLine="540"/>
        <w:jc w:val="both"/>
        <w:rPr>
          <w:sz w:val="28"/>
          <w:szCs w:val="28"/>
        </w:rPr>
      </w:pPr>
      <w:r w:rsidRPr="00797BC4">
        <w:rPr>
          <w:sz w:val="28"/>
          <w:szCs w:val="28"/>
        </w:rPr>
        <w:t xml:space="preserve">Финансирование расходов на содержание </w:t>
      </w:r>
      <w:r w:rsidR="001B6B75" w:rsidRPr="00797BC4">
        <w:rPr>
          <w:sz w:val="28"/>
          <w:szCs w:val="28"/>
        </w:rPr>
        <w:t>МБУ ДОД ЦРТДЮ</w:t>
      </w:r>
      <w:r w:rsidR="00C4364E">
        <w:rPr>
          <w:sz w:val="28"/>
          <w:szCs w:val="28"/>
        </w:rPr>
        <w:t xml:space="preserve"> г</w:t>
      </w:r>
      <w:proofErr w:type="gramStart"/>
      <w:r w:rsidR="00C4364E">
        <w:rPr>
          <w:sz w:val="28"/>
          <w:szCs w:val="28"/>
        </w:rPr>
        <w:t>.А</w:t>
      </w:r>
      <w:proofErr w:type="gramEnd"/>
      <w:r w:rsidR="00C4364E">
        <w:rPr>
          <w:sz w:val="28"/>
          <w:szCs w:val="28"/>
        </w:rPr>
        <w:t>к-Довурак</w:t>
      </w:r>
      <w:r w:rsidR="001B6B75" w:rsidRPr="00797BC4">
        <w:rPr>
          <w:sz w:val="28"/>
          <w:szCs w:val="28"/>
        </w:rPr>
        <w:t xml:space="preserve"> о</w:t>
      </w:r>
      <w:r w:rsidRPr="00797BC4">
        <w:rPr>
          <w:sz w:val="28"/>
          <w:szCs w:val="28"/>
        </w:rPr>
        <w:t xml:space="preserve">существляется за счет средств муниципального бюджета, в пределах доведенных сметных и бюджетных ассигнований в разрезе предметных статей. </w:t>
      </w:r>
    </w:p>
    <w:p w:rsidR="00C4364E" w:rsidRDefault="00C4364E" w:rsidP="002A65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утвержденному, уточненному сметам доходов и расходов и плану финансово-хозяйственной деятельности по бюджетным средствам, утвержденные директором  </w:t>
      </w:r>
      <w:r w:rsidRPr="00797BC4">
        <w:rPr>
          <w:sz w:val="28"/>
          <w:szCs w:val="28"/>
        </w:rPr>
        <w:t>МБУ ДОД ЦРТДЮ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</w:t>
      </w:r>
      <w:r w:rsidR="000E4239">
        <w:rPr>
          <w:sz w:val="28"/>
          <w:szCs w:val="28"/>
        </w:rPr>
        <w:t xml:space="preserve"> не представлены. Таким </w:t>
      </w:r>
      <w:proofErr w:type="gramStart"/>
      <w:r w:rsidR="000E4239">
        <w:rPr>
          <w:sz w:val="28"/>
          <w:szCs w:val="28"/>
        </w:rPr>
        <w:t>образом</w:t>
      </w:r>
      <w:proofErr w:type="gramEnd"/>
      <w:r w:rsidR="000E4239">
        <w:rPr>
          <w:sz w:val="28"/>
          <w:szCs w:val="28"/>
        </w:rPr>
        <w:t xml:space="preserve"> проверка анализа исполнения смет доходов и расходов по бюджетной деятельности за проверяемый период не состоялось.</w:t>
      </w:r>
    </w:p>
    <w:p w:rsidR="000E4239" w:rsidRPr="00797BC4" w:rsidRDefault="000E4239" w:rsidP="002A6564">
      <w:pPr>
        <w:ind w:firstLine="540"/>
        <w:jc w:val="both"/>
        <w:rPr>
          <w:sz w:val="28"/>
          <w:szCs w:val="28"/>
        </w:rPr>
      </w:pPr>
    </w:p>
    <w:p w:rsidR="0082333A" w:rsidRPr="000E4239" w:rsidRDefault="00AA2F4A" w:rsidP="000E4239">
      <w:pPr>
        <w:jc w:val="center"/>
        <w:rPr>
          <w:b/>
          <w:sz w:val="28"/>
          <w:szCs w:val="28"/>
        </w:rPr>
      </w:pPr>
      <w:r w:rsidRPr="0025403E">
        <w:rPr>
          <w:b/>
          <w:sz w:val="28"/>
          <w:szCs w:val="28"/>
        </w:rPr>
        <w:t>Анализ фонда оплаты труда.</w:t>
      </w:r>
    </w:p>
    <w:p w:rsidR="00E114FB" w:rsidRDefault="0082333A" w:rsidP="00E114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14FB">
        <w:rPr>
          <w:sz w:val="28"/>
          <w:szCs w:val="28"/>
        </w:rPr>
        <w:tab/>
      </w:r>
      <w:r w:rsidR="00E114FB" w:rsidRPr="004C12BD">
        <w:rPr>
          <w:sz w:val="28"/>
          <w:szCs w:val="28"/>
        </w:rPr>
        <w:t xml:space="preserve">Проведена </w:t>
      </w:r>
      <w:r w:rsidR="00E114FB">
        <w:rPr>
          <w:sz w:val="28"/>
          <w:szCs w:val="28"/>
        </w:rPr>
        <w:t xml:space="preserve">выборочная </w:t>
      </w:r>
      <w:r w:rsidR="00E114FB" w:rsidRPr="004C12BD">
        <w:rPr>
          <w:sz w:val="28"/>
          <w:szCs w:val="28"/>
        </w:rPr>
        <w:t>пр</w:t>
      </w:r>
      <w:r w:rsidR="00E114FB">
        <w:rPr>
          <w:sz w:val="28"/>
          <w:szCs w:val="28"/>
        </w:rPr>
        <w:t>оверка оплаты труда работников МБУ ДОД ЦРТДЮ</w:t>
      </w:r>
      <w:r w:rsidR="00D6279F">
        <w:rPr>
          <w:sz w:val="28"/>
          <w:szCs w:val="28"/>
        </w:rPr>
        <w:t xml:space="preserve"> г</w:t>
      </w:r>
      <w:proofErr w:type="gramStart"/>
      <w:r w:rsidR="00E114FB">
        <w:rPr>
          <w:sz w:val="28"/>
          <w:szCs w:val="28"/>
        </w:rPr>
        <w:t>.</w:t>
      </w:r>
      <w:r w:rsidR="00D6279F">
        <w:rPr>
          <w:sz w:val="28"/>
          <w:szCs w:val="28"/>
        </w:rPr>
        <w:t>А</w:t>
      </w:r>
      <w:proofErr w:type="gramEnd"/>
      <w:r w:rsidR="00D6279F">
        <w:rPr>
          <w:sz w:val="28"/>
          <w:szCs w:val="28"/>
        </w:rPr>
        <w:t>к-Довурак.</w:t>
      </w:r>
    </w:p>
    <w:p w:rsidR="00E114FB" w:rsidRDefault="00E114FB" w:rsidP="00E114FB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6C10CA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 xml:space="preserve">е представили </w:t>
      </w:r>
      <w:r w:rsidRPr="006C10CA">
        <w:rPr>
          <w:bCs/>
          <w:sz w:val="28"/>
          <w:szCs w:val="28"/>
        </w:rPr>
        <w:t>Журнал операци</w:t>
      </w:r>
      <w:r>
        <w:rPr>
          <w:bCs/>
          <w:sz w:val="28"/>
          <w:szCs w:val="28"/>
        </w:rPr>
        <w:t xml:space="preserve">й </w:t>
      </w:r>
      <w:r w:rsidRPr="006C10CA">
        <w:rPr>
          <w:bCs/>
          <w:sz w:val="28"/>
          <w:szCs w:val="28"/>
        </w:rPr>
        <w:t xml:space="preserve">№ 6 </w:t>
      </w:r>
      <w:r>
        <w:rPr>
          <w:bCs/>
          <w:sz w:val="28"/>
          <w:szCs w:val="28"/>
        </w:rPr>
        <w:t>«Р</w:t>
      </w:r>
      <w:r w:rsidRPr="006C10CA">
        <w:rPr>
          <w:bCs/>
          <w:sz w:val="28"/>
          <w:szCs w:val="28"/>
        </w:rPr>
        <w:t>асчеты по оплате труда</w:t>
      </w:r>
      <w:r w:rsidR="00D6279F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за </w:t>
      </w:r>
      <w:r w:rsidR="00D6279F">
        <w:rPr>
          <w:bCs/>
          <w:sz w:val="28"/>
          <w:szCs w:val="28"/>
        </w:rPr>
        <w:t>вторую</w:t>
      </w:r>
      <w:r>
        <w:rPr>
          <w:bCs/>
          <w:sz w:val="28"/>
          <w:szCs w:val="28"/>
        </w:rPr>
        <w:t xml:space="preserve"> половину 2016г., штатные расписания и тарификационные списки педагогических работников </w:t>
      </w:r>
      <w:r>
        <w:rPr>
          <w:sz w:val="28"/>
          <w:szCs w:val="28"/>
        </w:rPr>
        <w:t>на</w:t>
      </w:r>
      <w:r w:rsidR="00D627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2015-16</w:t>
      </w:r>
      <w:r w:rsidR="00D6279F">
        <w:rPr>
          <w:bCs/>
          <w:sz w:val="28"/>
          <w:szCs w:val="28"/>
        </w:rPr>
        <w:t xml:space="preserve"> и 2016-17</w:t>
      </w:r>
      <w:r>
        <w:rPr>
          <w:bCs/>
          <w:sz w:val="28"/>
          <w:szCs w:val="28"/>
        </w:rPr>
        <w:t xml:space="preserve"> учебные </w:t>
      </w:r>
      <w:r w:rsidRPr="006C10CA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ы.</w:t>
      </w:r>
      <w:r w:rsidRPr="006C10CA">
        <w:rPr>
          <w:bCs/>
          <w:sz w:val="28"/>
          <w:szCs w:val="28"/>
        </w:rPr>
        <w:t xml:space="preserve"> </w:t>
      </w:r>
    </w:p>
    <w:p w:rsidR="00E114FB" w:rsidRDefault="00E114FB" w:rsidP="00E114FB">
      <w:pPr>
        <w:ind w:firstLine="540"/>
        <w:jc w:val="both"/>
        <w:rPr>
          <w:sz w:val="28"/>
          <w:szCs w:val="28"/>
        </w:rPr>
      </w:pPr>
      <w:r w:rsidRPr="004C12BD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>работников МБУ ДОД ЦРТДЮ утверждена</w:t>
      </w:r>
      <w:r w:rsidRPr="004C12BD">
        <w:rPr>
          <w:sz w:val="28"/>
          <w:szCs w:val="28"/>
        </w:rPr>
        <w:t>:</w:t>
      </w:r>
    </w:p>
    <w:p w:rsidR="00E114FB" w:rsidRDefault="00E114FB" w:rsidP="00E114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2015-16 гг. - 10 штатных единиц, с годовым фондом </w:t>
      </w:r>
      <w:r w:rsidRPr="004C12BD">
        <w:rPr>
          <w:sz w:val="28"/>
          <w:szCs w:val="28"/>
        </w:rPr>
        <w:t xml:space="preserve">оплаты труда </w:t>
      </w:r>
      <w:r>
        <w:rPr>
          <w:sz w:val="28"/>
          <w:szCs w:val="28"/>
        </w:rPr>
        <w:t>1631 тыс. рублей.</w:t>
      </w:r>
    </w:p>
    <w:p w:rsidR="00C2374F" w:rsidRDefault="00C2374F" w:rsidP="00C237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20</w:t>
      </w:r>
      <w:r w:rsidR="007E7620">
        <w:rPr>
          <w:sz w:val="28"/>
          <w:szCs w:val="28"/>
        </w:rPr>
        <w:t>16</w:t>
      </w:r>
      <w:r>
        <w:rPr>
          <w:sz w:val="28"/>
          <w:szCs w:val="28"/>
        </w:rPr>
        <w:t>-1</w:t>
      </w:r>
      <w:r w:rsidR="007E7620">
        <w:rPr>
          <w:sz w:val="28"/>
          <w:szCs w:val="28"/>
        </w:rPr>
        <w:t>7</w:t>
      </w:r>
      <w:r>
        <w:rPr>
          <w:sz w:val="28"/>
          <w:szCs w:val="28"/>
        </w:rPr>
        <w:t xml:space="preserve"> гг. - </w:t>
      </w:r>
      <w:r w:rsidR="007E762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C12BD">
        <w:rPr>
          <w:sz w:val="28"/>
          <w:szCs w:val="28"/>
        </w:rPr>
        <w:t>шт</w:t>
      </w:r>
      <w:r>
        <w:rPr>
          <w:sz w:val="28"/>
          <w:szCs w:val="28"/>
        </w:rPr>
        <w:t>атных единиц,</w:t>
      </w:r>
      <w:r w:rsidRPr="004C12BD">
        <w:rPr>
          <w:sz w:val="28"/>
          <w:szCs w:val="28"/>
        </w:rPr>
        <w:t xml:space="preserve"> </w:t>
      </w:r>
      <w:r>
        <w:rPr>
          <w:sz w:val="28"/>
          <w:szCs w:val="28"/>
        </w:rPr>
        <w:t>с годовым фондом</w:t>
      </w:r>
      <w:r w:rsidRPr="00AA550F">
        <w:rPr>
          <w:sz w:val="28"/>
          <w:szCs w:val="28"/>
        </w:rPr>
        <w:t xml:space="preserve"> </w:t>
      </w:r>
      <w:r w:rsidRPr="004C12BD">
        <w:rPr>
          <w:sz w:val="28"/>
          <w:szCs w:val="28"/>
        </w:rPr>
        <w:t>оплаты труда</w:t>
      </w:r>
      <w:r>
        <w:rPr>
          <w:sz w:val="28"/>
          <w:szCs w:val="28"/>
        </w:rPr>
        <w:t xml:space="preserve"> </w:t>
      </w:r>
      <w:r w:rsidR="007E7620">
        <w:rPr>
          <w:sz w:val="28"/>
          <w:szCs w:val="28"/>
        </w:rPr>
        <w:t>1508</w:t>
      </w:r>
      <w:r>
        <w:rPr>
          <w:sz w:val="28"/>
          <w:szCs w:val="28"/>
        </w:rPr>
        <w:t xml:space="preserve"> тыс. рублей;</w:t>
      </w:r>
    </w:p>
    <w:p w:rsidR="00C17624" w:rsidRDefault="00C17624" w:rsidP="00C2374F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10647" w:type="dxa"/>
        <w:tblLayout w:type="fixed"/>
        <w:tblLook w:val="04A0"/>
      </w:tblPr>
      <w:tblGrid>
        <w:gridCol w:w="1809"/>
        <w:gridCol w:w="851"/>
        <w:gridCol w:w="567"/>
        <w:gridCol w:w="850"/>
        <w:gridCol w:w="993"/>
        <w:gridCol w:w="992"/>
        <w:gridCol w:w="992"/>
        <w:gridCol w:w="1276"/>
        <w:gridCol w:w="1276"/>
        <w:gridCol w:w="1041"/>
      </w:tblGrid>
      <w:tr w:rsidR="005C3E1E" w:rsidRPr="00952E76" w:rsidTr="00832D31">
        <w:tc>
          <w:tcPr>
            <w:tcW w:w="1809" w:type="dxa"/>
          </w:tcPr>
          <w:p w:rsidR="005C3E1E" w:rsidRPr="00743F61" w:rsidRDefault="005C3E1E" w:rsidP="00743F61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851" w:type="dxa"/>
          </w:tcPr>
          <w:p w:rsidR="005C3E1E" w:rsidRPr="00743F61" w:rsidRDefault="005C3E1E" w:rsidP="00C1762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43F61">
              <w:rPr>
                <w:b/>
                <w:sz w:val="20"/>
                <w:szCs w:val="20"/>
              </w:rPr>
              <w:t>До</w:t>
            </w:r>
            <w:r>
              <w:rPr>
                <w:b/>
                <w:sz w:val="20"/>
                <w:szCs w:val="20"/>
              </w:rPr>
              <w:t>л-</w:t>
            </w:r>
            <w:r w:rsidRPr="00743F61">
              <w:rPr>
                <w:b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567" w:type="dxa"/>
          </w:tcPr>
          <w:p w:rsidR="005C3E1E" w:rsidRDefault="005C3E1E" w:rsidP="00952E76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О</w:t>
            </w:r>
            <w:r w:rsidR="00832D31">
              <w:rPr>
                <w:b/>
                <w:sz w:val="20"/>
                <w:szCs w:val="20"/>
              </w:rPr>
              <w:t>/</w:t>
            </w:r>
          </w:p>
          <w:p w:rsidR="005C3E1E" w:rsidRPr="00743F61" w:rsidRDefault="005C3E1E" w:rsidP="00952E7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F61">
              <w:rPr>
                <w:b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850" w:type="dxa"/>
          </w:tcPr>
          <w:p w:rsidR="005C3E1E" w:rsidRPr="00743F61" w:rsidRDefault="005C3E1E" w:rsidP="00BD4B43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оклад</w:t>
            </w:r>
          </w:p>
        </w:tc>
        <w:tc>
          <w:tcPr>
            <w:tcW w:w="993" w:type="dxa"/>
          </w:tcPr>
          <w:p w:rsidR="005C3E1E" w:rsidRPr="00743F61" w:rsidRDefault="005C3E1E" w:rsidP="006C3F38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Премия</w:t>
            </w:r>
          </w:p>
          <w:p w:rsidR="005C3E1E" w:rsidRPr="00743F61" w:rsidRDefault="002071F4" w:rsidP="002071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</w:t>
            </w:r>
            <w:r w:rsidR="005C3E1E" w:rsidRPr="00743F61"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992" w:type="dxa"/>
          </w:tcPr>
          <w:p w:rsidR="005C3E1E" w:rsidRPr="00743F61" w:rsidRDefault="005C3E1E" w:rsidP="006C3F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F61">
              <w:rPr>
                <w:b/>
                <w:sz w:val="20"/>
                <w:szCs w:val="20"/>
              </w:rPr>
              <w:t>Коэфф</w:t>
            </w:r>
            <w:proofErr w:type="spellEnd"/>
            <w:r w:rsidRPr="00743F61">
              <w:rPr>
                <w:b/>
                <w:sz w:val="20"/>
                <w:szCs w:val="20"/>
              </w:rPr>
              <w:t>.</w:t>
            </w:r>
          </w:p>
          <w:p w:rsidR="005C3E1E" w:rsidRPr="00743F61" w:rsidRDefault="005C3E1E" w:rsidP="006C3F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43F61">
              <w:rPr>
                <w:b/>
                <w:sz w:val="20"/>
                <w:szCs w:val="20"/>
              </w:rPr>
              <w:t>знач</w:t>
            </w:r>
            <w:proofErr w:type="spellEnd"/>
            <w:proofErr w:type="gramEnd"/>
            <w:r w:rsidRPr="00743F61">
              <w:rPr>
                <w:b/>
                <w:sz w:val="20"/>
                <w:szCs w:val="20"/>
              </w:rPr>
              <w:t xml:space="preserve"> К-3</w:t>
            </w:r>
          </w:p>
        </w:tc>
        <w:tc>
          <w:tcPr>
            <w:tcW w:w="992" w:type="dxa"/>
          </w:tcPr>
          <w:p w:rsidR="005C3E1E" w:rsidRPr="00743F61" w:rsidRDefault="005C3E1E" w:rsidP="006C3F38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Р и</w:t>
            </w:r>
            <w:proofErr w:type="gramStart"/>
            <w:r w:rsidRPr="00743F61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5C3E1E" w:rsidRPr="00743F61" w:rsidRDefault="005C3E1E" w:rsidP="006C3F38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90%</w:t>
            </w:r>
          </w:p>
        </w:tc>
        <w:tc>
          <w:tcPr>
            <w:tcW w:w="1276" w:type="dxa"/>
          </w:tcPr>
          <w:p w:rsidR="005C3E1E" w:rsidRPr="00743F61" w:rsidRDefault="005C3E1E" w:rsidP="00743F61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Всего</w:t>
            </w:r>
          </w:p>
          <w:p w:rsidR="005C3E1E" w:rsidRPr="00743F61" w:rsidRDefault="005C3E1E" w:rsidP="00743F61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</w:tcPr>
          <w:p w:rsidR="005C3E1E" w:rsidRPr="005C3E1E" w:rsidRDefault="005C3E1E" w:rsidP="005C3E1E">
            <w:pPr>
              <w:rPr>
                <w:b/>
                <w:i/>
                <w:sz w:val="20"/>
                <w:szCs w:val="20"/>
              </w:rPr>
            </w:pPr>
            <w:r w:rsidRPr="00743F61">
              <w:rPr>
                <w:b/>
                <w:i/>
                <w:sz w:val="20"/>
                <w:szCs w:val="20"/>
              </w:rPr>
              <w:t>Переплата</w:t>
            </w:r>
          </w:p>
        </w:tc>
        <w:tc>
          <w:tcPr>
            <w:tcW w:w="1041" w:type="dxa"/>
          </w:tcPr>
          <w:p w:rsidR="005C3E1E" w:rsidRPr="00743F61" w:rsidRDefault="005C3E1E" w:rsidP="005C3E1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месяц</w:t>
            </w:r>
          </w:p>
        </w:tc>
      </w:tr>
      <w:tr w:rsidR="002071F4" w:rsidRPr="00952E76" w:rsidTr="00832D31">
        <w:tc>
          <w:tcPr>
            <w:tcW w:w="1809" w:type="dxa"/>
          </w:tcPr>
          <w:p w:rsidR="002071F4" w:rsidRPr="00743F61" w:rsidRDefault="002071F4" w:rsidP="002071F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Айланмаа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Борбак-ооловна</w:t>
            </w:r>
            <w:proofErr w:type="spellEnd"/>
          </w:p>
        </w:tc>
        <w:tc>
          <w:tcPr>
            <w:tcW w:w="851" w:type="dxa"/>
          </w:tcPr>
          <w:p w:rsidR="002071F4" w:rsidRDefault="002071F4" w:rsidP="00A77951">
            <w:pPr>
              <w:jc w:val="both"/>
              <w:rPr>
                <w:sz w:val="20"/>
                <w:szCs w:val="20"/>
              </w:rPr>
            </w:pPr>
          </w:p>
          <w:p w:rsidR="002071F4" w:rsidRPr="00952E76" w:rsidRDefault="002071F4" w:rsidP="00A77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ух.</w:t>
            </w:r>
          </w:p>
        </w:tc>
        <w:tc>
          <w:tcPr>
            <w:tcW w:w="567" w:type="dxa"/>
          </w:tcPr>
          <w:p w:rsidR="002071F4" w:rsidRDefault="002071F4" w:rsidP="00A77951">
            <w:pPr>
              <w:jc w:val="both"/>
              <w:rPr>
                <w:sz w:val="20"/>
                <w:szCs w:val="20"/>
              </w:rPr>
            </w:pPr>
          </w:p>
          <w:p w:rsidR="002071F4" w:rsidRPr="00952E76" w:rsidRDefault="002071F4" w:rsidP="00A77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2071F4" w:rsidRDefault="002071F4" w:rsidP="00BD4B43">
            <w:pPr>
              <w:jc w:val="center"/>
              <w:rPr>
                <w:b/>
                <w:sz w:val="20"/>
                <w:szCs w:val="20"/>
              </w:rPr>
            </w:pPr>
          </w:p>
          <w:p w:rsidR="002071F4" w:rsidRPr="002071F4" w:rsidRDefault="002071F4" w:rsidP="002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7694</w:t>
            </w:r>
          </w:p>
        </w:tc>
        <w:tc>
          <w:tcPr>
            <w:tcW w:w="993" w:type="dxa"/>
          </w:tcPr>
          <w:p w:rsidR="002071F4" w:rsidRDefault="002071F4" w:rsidP="002071F4">
            <w:pPr>
              <w:jc w:val="center"/>
              <w:rPr>
                <w:b/>
                <w:sz w:val="20"/>
                <w:szCs w:val="20"/>
              </w:rPr>
            </w:pPr>
          </w:p>
          <w:p w:rsidR="002071F4" w:rsidRPr="002071F4" w:rsidRDefault="002071F4" w:rsidP="002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7694</w:t>
            </w:r>
          </w:p>
        </w:tc>
        <w:tc>
          <w:tcPr>
            <w:tcW w:w="992" w:type="dxa"/>
          </w:tcPr>
          <w:p w:rsidR="002071F4" w:rsidRDefault="002071F4" w:rsidP="002071F4">
            <w:pPr>
              <w:jc w:val="center"/>
              <w:rPr>
                <w:b/>
                <w:sz w:val="20"/>
                <w:szCs w:val="20"/>
              </w:rPr>
            </w:pPr>
          </w:p>
          <w:p w:rsidR="002071F4" w:rsidRPr="002071F4" w:rsidRDefault="002071F4" w:rsidP="002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3847,05</w:t>
            </w:r>
          </w:p>
        </w:tc>
        <w:tc>
          <w:tcPr>
            <w:tcW w:w="992" w:type="dxa"/>
          </w:tcPr>
          <w:p w:rsidR="00353189" w:rsidRDefault="00353189" w:rsidP="002071F4">
            <w:pPr>
              <w:jc w:val="center"/>
              <w:rPr>
                <w:b/>
                <w:sz w:val="20"/>
                <w:szCs w:val="20"/>
              </w:rPr>
            </w:pPr>
          </w:p>
          <w:p w:rsidR="002071F4" w:rsidRPr="00353189" w:rsidRDefault="00353189" w:rsidP="0035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17311,54</w:t>
            </w:r>
          </w:p>
        </w:tc>
        <w:tc>
          <w:tcPr>
            <w:tcW w:w="1276" w:type="dxa"/>
          </w:tcPr>
          <w:p w:rsidR="00353189" w:rsidRDefault="00353189" w:rsidP="002071F4">
            <w:pPr>
              <w:jc w:val="center"/>
              <w:rPr>
                <w:b/>
                <w:sz w:val="20"/>
                <w:szCs w:val="20"/>
              </w:rPr>
            </w:pPr>
          </w:p>
          <w:p w:rsidR="002071F4" w:rsidRPr="00353189" w:rsidRDefault="00353189" w:rsidP="0035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36546,59</w:t>
            </w:r>
          </w:p>
        </w:tc>
        <w:tc>
          <w:tcPr>
            <w:tcW w:w="1276" w:type="dxa"/>
          </w:tcPr>
          <w:p w:rsidR="00353189" w:rsidRDefault="00353189" w:rsidP="002071F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071F4" w:rsidRPr="00353189" w:rsidRDefault="00353189" w:rsidP="00353189">
            <w:pPr>
              <w:jc w:val="center"/>
              <w:rPr>
                <w:b/>
                <w:i/>
                <w:sz w:val="20"/>
                <w:szCs w:val="20"/>
              </w:rPr>
            </w:pPr>
            <w:r w:rsidRPr="00353189">
              <w:rPr>
                <w:b/>
                <w:i/>
                <w:sz w:val="20"/>
                <w:szCs w:val="20"/>
              </w:rPr>
              <w:t>12702,94</w:t>
            </w:r>
          </w:p>
        </w:tc>
        <w:tc>
          <w:tcPr>
            <w:tcW w:w="1041" w:type="dxa"/>
          </w:tcPr>
          <w:p w:rsidR="002071F4" w:rsidRDefault="00353189" w:rsidP="0035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:rsidR="00353189" w:rsidRPr="00353189" w:rsidRDefault="00353189" w:rsidP="0035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2071F4" w:rsidRPr="00952E76" w:rsidTr="00832D31">
        <w:tc>
          <w:tcPr>
            <w:tcW w:w="1809" w:type="dxa"/>
          </w:tcPr>
          <w:p w:rsidR="002071F4" w:rsidRPr="00952E76" w:rsidRDefault="002071F4" w:rsidP="008C5E9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Айланмаа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Борбак-ооловна</w:t>
            </w:r>
            <w:proofErr w:type="spellEnd"/>
          </w:p>
        </w:tc>
        <w:tc>
          <w:tcPr>
            <w:tcW w:w="851" w:type="dxa"/>
          </w:tcPr>
          <w:p w:rsidR="002071F4" w:rsidRDefault="002071F4" w:rsidP="008C5E95">
            <w:pPr>
              <w:jc w:val="both"/>
              <w:rPr>
                <w:sz w:val="20"/>
                <w:szCs w:val="20"/>
              </w:rPr>
            </w:pPr>
          </w:p>
          <w:p w:rsidR="002071F4" w:rsidRPr="00952E76" w:rsidRDefault="002071F4" w:rsidP="00C17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ух.</w:t>
            </w:r>
          </w:p>
        </w:tc>
        <w:tc>
          <w:tcPr>
            <w:tcW w:w="567" w:type="dxa"/>
          </w:tcPr>
          <w:p w:rsidR="002071F4" w:rsidRDefault="002071F4" w:rsidP="008C5E95">
            <w:pPr>
              <w:jc w:val="both"/>
              <w:rPr>
                <w:sz w:val="20"/>
                <w:szCs w:val="20"/>
              </w:rPr>
            </w:pPr>
          </w:p>
          <w:p w:rsidR="002071F4" w:rsidRPr="00952E76" w:rsidRDefault="002071F4" w:rsidP="008C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2071F4" w:rsidRDefault="002071F4" w:rsidP="008C5E95">
            <w:pPr>
              <w:jc w:val="both"/>
              <w:rPr>
                <w:sz w:val="20"/>
                <w:szCs w:val="20"/>
              </w:rPr>
            </w:pPr>
          </w:p>
          <w:p w:rsidR="002071F4" w:rsidRPr="00952E76" w:rsidRDefault="002071F4" w:rsidP="00BD4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7694</w:t>
            </w:r>
          </w:p>
        </w:tc>
        <w:tc>
          <w:tcPr>
            <w:tcW w:w="993" w:type="dxa"/>
          </w:tcPr>
          <w:p w:rsidR="002071F4" w:rsidRDefault="002071F4" w:rsidP="008C5E95">
            <w:pPr>
              <w:jc w:val="both"/>
              <w:rPr>
                <w:sz w:val="20"/>
                <w:szCs w:val="20"/>
              </w:rPr>
            </w:pPr>
          </w:p>
          <w:p w:rsidR="002071F4" w:rsidRPr="006C3F38" w:rsidRDefault="002071F4" w:rsidP="006C3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3847,05</w:t>
            </w:r>
          </w:p>
        </w:tc>
        <w:tc>
          <w:tcPr>
            <w:tcW w:w="992" w:type="dxa"/>
          </w:tcPr>
          <w:p w:rsidR="002071F4" w:rsidRDefault="002071F4" w:rsidP="008C5E95">
            <w:pPr>
              <w:jc w:val="both"/>
              <w:rPr>
                <w:sz w:val="20"/>
                <w:szCs w:val="20"/>
              </w:rPr>
            </w:pPr>
          </w:p>
          <w:p w:rsidR="002071F4" w:rsidRPr="006C3F38" w:rsidRDefault="002071F4" w:rsidP="006C3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3847,05</w:t>
            </w:r>
          </w:p>
        </w:tc>
        <w:tc>
          <w:tcPr>
            <w:tcW w:w="992" w:type="dxa"/>
          </w:tcPr>
          <w:p w:rsidR="002071F4" w:rsidRDefault="002071F4" w:rsidP="008C5E95">
            <w:pPr>
              <w:jc w:val="both"/>
              <w:rPr>
                <w:sz w:val="20"/>
                <w:szCs w:val="20"/>
              </w:rPr>
            </w:pPr>
          </w:p>
          <w:p w:rsidR="002071F4" w:rsidRPr="006C3F38" w:rsidRDefault="002071F4" w:rsidP="00743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13849,38</w:t>
            </w:r>
          </w:p>
        </w:tc>
        <w:tc>
          <w:tcPr>
            <w:tcW w:w="1276" w:type="dxa"/>
          </w:tcPr>
          <w:p w:rsidR="002071F4" w:rsidRDefault="002071F4" w:rsidP="008C5E95">
            <w:pPr>
              <w:jc w:val="both"/>
              <w:rPr>
                <w:sz w:val="20"/>
                <w:szCs w:val="20"/>
              </w:rPr>
            </w:pPr>
          </w:p>
          <w:p w:rsidR="002071F4" w:rsidRPr="00743F61" w:rsidRDefault="002071F4" w:rsidP="00743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36931,58</w:t>
            </w:r>
          </w:p>
        </w:tc>
        <w:tc>
          <w:tcPr>
            <w:tcW w:w="1276" w:type="dxa"/>
          </w:tcPr>
          <w:p w:rsidR="002071F4" w:rsidRDefault="002071F4" w:rsidP="008C5E95">
            <w:pPr>
              <w:jc w:val="both"/>
              <w:rPr>
                <w:i/>
                <w:sz w:val="20"/>
                <w:szCs w:val="20"/>
              </w:rPr>
            </w:pPr>
          </w:p>
          <w:p w:rsidR="002071F4" w:rsidRPr="00743F61" w:rsidRDefault="002071F4" w:rsidP="00743F61">
            <w:pPr>
              <w:jc w:val="center"/>
              <w:rPr>
                <w:b/>
                <w:i/>
                <w:sz w:val="20"/>
                <w:szCs w:val="20"/>
              </w:rPr>
            </w:pPr>
            <w:r w:rsidRPr="00743F61">
              <w:rPr>
                <w:b/>
                <w:i/>
                <w:sz w:val="20"/>
                <w:szCs w:val="20"/>
              </w:rPr>
              <w:t>7694,19</w:t>
            </w:r>
          </w:p>
        </w:tc>
        <w:tc>
          <w:tcPr>
            <w:tcW w:w="1041" w:type="dxa"/>
          </w:tcPr>
          <w:p w:rsidR="002071F4" w:rsidRDefault="002071F4" w:rsidP="00832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2071F4" w:rsidRPr="005C3E1E" w:rsidRDefault="002071F4" w:rsidP="00832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402A35" w:rsidRPr="00952E76" w:rsidTr="007B222C">
        <w:tc>
          <w:tcPr>
            <w:tcW w:w="8330" w:type="dxa"/>
            <w:gridSpan w:val="8"/>
          </w:tcPr>
          <w:p w:rsidR="00402A35" w:rsidRPr="00402A35" w:rsidRDefault="00402A35" w:rsidP="00402A35">
            <w:pPr>
              <w:jc w:val="right"/>
              <w:rPr>
                <w:b/>
                <w:sz w:val="20"/>
                <w:szCs w:val="20"/>
              </w:rPr>
            </w:pPr>
            <w:r w:rsidRPr="00402A35">
              <w:rPr>
                <w:b/>
                <w:sz w:val="20"/>
                <w:szCs w:val="20"/>
              </w:rPr>
              <w:t>Итого переплата за 2016 год</w:t>
            </w:r>
          </w:p>
        </w:tc>
        <w:tc>
          <w:tcPr>
            <w:tcW w:w="1276" w:type="dxa"/>
          </w:tcPr>
          <w:p w:rsidR="00402A35" w:rsidRPr="00402A35" w:rsidRDefault="00402A35" w:rsidP="00402A35">
            <w:pPr>
              <w:jc w:val="center"/>
              <w:rPr>
                <w:b/>
                <w:i/>
                <w:sz w:val="20"/>
                <w:szCs w:val="20"/>
              </w:rPr>
            </w:pPr>
            <w:r w:rsidRPr="00402A35">
              <w:rPr>
                <w:b/>
                <w:i/>
                <w:sz w:val="20"/>
                <w:szCs w:val="20"/>
              </w:rPr>
              <w:t>20397,13</w:t>
            </w:r>
          </w:p>
        </w:tc>
        <w:tc>
          <w:tcPr>
            <w:tcW w:w="1041" w:type="dxa"/>
          </w:tcPr>
          <w:p w:rsidR="00402A35" w:rsidRDefault="00402A35" w:rsidP="00832D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374F" w:rsidRDefault="00C2374F" w:rsidP="008C5E95">
      <w:pPr>
        <w:jc w:val="both"/>
        <w:rPr>
          <w:sz w:val="20"/>
          <w:szCs w:val="20"/>
        </w:rPr>
      </w:pPr>
    </w:p>
    <w:tbl>
      <w:tblPr>
        <w:tblStyle w:val="a3"/>
        <w:tblW w:w="10647" w:type="dxa"/>
        <w:tblLayout w:type="fixed"/>
        <w:tblLook w:val="04A0"/>
      </w:tblPr>
      <w:tblGrid>
        <w:gridCol w:w="1809"/>
        <w:gridCol w:w="851"/>
        <w:gridCol w:w="567"/>
        <w:gridCol w:w="850"/>
        <w:gridCol w:w="993"/>
        <w:gridCol w:w="992"/>
        <w:gridCol w:w="992"/>
        <w:gridCol w:w="1276"/>
        <w:gridCol w:w="1276"/>
        <w:gridCol w:w="1041"/>
      </w:tblGrid>
      <w:tr w:rsidR="00567DEF" w:rsidRPr="00952E76" w:rsidTr="00A77951">
        <w:tc>
          <w:tcPr>
            <w:tcW w:w="1809" w:type="dxa"/>
          </w:tcPr>
          <w:p w:rsidR="00567DEF" w:rsidRPr="00743F61" w:rsidRDefault="00567DEF" w:rsidP="00A77951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851" w:type="dxa"/>
          </w:tcPr>
          <w:p w:rsidR="00567DEF" w:rsidRPr="00743F61" w:rsidRDefault="00567DEF" w:rsidP="00A7795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43F61">
              <w:rPr>
                <w:b/>
                <w:sz w:val="20"/>
                <w:szCs w:val="20"/>
              </w:rPr>
              <w:t>До</w:t>
            </w:r>
            <w:r>
              <w:rPr>
                <w:b/>
                <w:sz w:val="20"/>
                <w:szCs w:val="20"/>
              </w:rPr>
              <w:t>л-</w:t>
            </w:r>
            <w:r w:rsidRPr="00743F61">
              <w:rPr>
                <w:b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567" w:type="dxa"/>
          </w:tcPr>
          <w:p w:rsidR="00567DEF" w:rsidRDefault="00567DEF" w:rsidP="00A77951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/</w:t>
            </w:r>
          </w:p>
          <w:p w:rsidR="00567DEF" w:rsidRPr="00743F61" w:rsidRDefault="00567DEF" w:rsidP="00A779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F61">
              <w:rPr>
                <w:b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850" w:type="dxa"/>
          </w:tcPr>
          <w:p w:rsidR="00567DEF" w:rsidRPr="00743F61" w:rsidRDefault="00567DEF" w:rsidP="00A77951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оклад</w:t>
            </w:r>
          </w:p>
        </w:tc>
        <w:tc>
          <w:tcPr>
            <w:tcW w:w="993" w:type="dxa"/>
          </w:tcPr>
          <w:p w:rsidR="00567DEF" w:rsidRDefault="00534340" w:rsidP="00A77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ГМО</w:t>
            </w:r>
          </w:p>
          <w:p w:rsidR="00534340" w:rsidRPr="00743F61" w:rsidRDefault="00534340" w:rsidP="00A77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992" w:type="dxa"/>
          </w:tcPr>
          <w:p w:rsidR="00567DEF" w:rsidRPr="00743F61" w:rsidRDefault="00567DEF" w:rsidP="00A779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F61">
              <w:rPr>
                <w:b/>
                <w:sz w:val="20"/>
                <w:szCs w:val="20"/>
              </w:rPr>
              <w:t>Коэфф</w:t>
            </w:r>
            <w:proofErr w:type="spellEnd"/>
            <w:r w:rsidRPr="00743F61">
              <w:rPr>
                <w:b/>
                <w:sz w:val="20"/>
                <w:szCs w:val="20"/>
              </w:rPr>
              <w:t>.</w:t>
            </w:r>
          </w:p>
          <w:p w:rsidR="00567DEF" w:rsidRPr="00743F61" w:rsidRDefault="00567DEF" w:rsidP="00A779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43F61">
              <w:rPr>
                <w:b/>
                <w:sz w:val="20"/>
                <w:szCs w:val="20"/>
              </w:rPr>
              <w:t>знач</w:t>
            </w:r>
            <w:proofErr w:type="spellEnd"/>
            <w:proofErr w:type="gramEnd"/>
            <w:r w:rsidRPr="00743F61">
              <w:rPr>
                <w:b/>
                <w:sz w:val="20"/>
                <w:szCs w:val="20"/>
              </w:rPr>
              <w:t xml:space="preserve"> К-3</w:t>
            </w:r>
          </w:p>
        </w:tc>
        <w:tc>
          <w:tcPr>
            <w:tcW w:w="992" w:type="dxa"/>
          </w:tcPr>
          <w:p w:rsidR="00567DEF" w:rsidRPr="00743F61" w:rsidRDefault="00567DEF" w:rsidP="00A77951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Р и</w:t>
            </w:r>
            <w:proofErr w:type="gramStart"/>
            <w:r w:rsidRPr="00743F61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  <w:p w:rsidR="00567DEF" w:rsidRPr="00743F61" w:rsidRDefault="00567DEF" w:rsidP="00A77951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90%</w:t>
            </w:r>
          </w:p>
        </w:tc>
        <w:tc>
          <w:tcPr>
            <w:tcW w:w="1276" w:type="dxa"/>
          </w:tcPr>
          <w:p w:rsidR="00567DEF" w:rsidRPr="00743F61" w:rsidRDefault="00567DEF" w:rsidP="00A77951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Всего</w:t>
            </w:r>
          </w:p>
          <w:p w:rsidR="00567DEF" w:rsidRPr="00743F61" w:rsidRDefault="00567DEF" w:rsidP="00A77951">
            <w:pPr>
              <w:jc w:val="center"/>
              <w:rPr>
                <w:b/>
                <w:sz w:val="20"/>
                <w:szCs w:val="20"/>
              </w:rPr>
            </w:pPr>
            <w:r w:rsidRPr="00743F61">
              <w:rPr>
                <w:b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</w:tcPr>
          <w:p w:rsidR="00567DEF" w:rsidRPr="005C3E1E" w:rsidRDefault="00567DEF" w:rsidP="00A77951">
            <w:pPr>
              <w:rPr>
                <w:b/>
                <w:i/>
                <w:sz w:val="20"/>
                <w:szCs w:val="20"/>
              </w:rPr>
            </w:pPr>
            <w:r w:rsidRPr="00743F61">
              <w:rPr>
                <w:b/>
                <w:i/>
                <w:sz w:val="20"/>
                <w:szCs w:val="20"/>
              </w:rPr>
              <w:t>Переплата</w:t>
            </w:r>
          </w:p>
        </w:tc>
        <w:tc>
          <w:tcPr>
            <w:tcW w:w="1041" w:type="dxa"/>
          </w:tcPr>
          <w:p w:rsidR="00567DEF" w:rsidRPr="00743F61" w:rsidRDefault="00567DEF" w:rsidP="00A7795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месяц</w:t>
            </w:r>
          </w:p>
        </w:tc>
      </w:tr>
      <w:tr w:rsidR="00567DEF" w:rsidRPr="00952E76" w:rsidTr="00A77951">
        <w:tc>
          <w:tcPr>
            <w:tcW w:w="1809" w:type="dxa"/>
          </w:tcPr>
          <w:p w:rsidR="00567DEF" w:rsidRPr="00743F61" w:rsidRDefault="00567DEF" w:rsidP="00A7795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Ооржак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Руфина</w:t>
            </w:r>
            <w:proofErr w:type="spellEnd"/>
            <w:r>
              <w:rPr>
                <w:sz w:val="20"/>
                <w:szCs w:val="20"/>
              </w:rPr>
              <w:t xml:space="preserve"> Ивановна</w:t>
            </w:r>
          </w:p>
        </w:tc>
        <w:tc>
          <w:tcPr>
            <w:tcW w:w="851" w:type="dxa"/>
          </w:tcPr>
          <w:p w:rsidR="00567DEF" w:rsidRDefault="00567DEF" w:rsidP="00A7795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дир-ор</w:t>
            </w:r>
            <w:proofErr w:type="spellEnd"/>
          </w:p>
          <w:p w:rsidR="00567DEF" w:rsidRPr="00952E76" w:rsidRDefault="00567DEF" w:rsidP="00A77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7DEF" w:rsidRPr="00952E76" w:rsidRDefault="00534340" w:rsidP="00A77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567DEF" w:rsidRPr="00567DEF" w:rsidRDefault="00534340" w:rsidP="00567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8549</w:t>
            </w:r>
          </w:p>
        </w:tc>
        <w:tc>
          <w:tcPr>
            <w:tcW w:w="993" w:type="dxa"/>
          </w:tcPr>
          <w:p w:rsidR="00567DEF" w:rsidRPr="002071F4" w:rsidRDefault="00534340" w:rsidP="00A77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2137,25</w:t>
            </w:r>
          </w:p>
        </w:tc>
        <w:tc>
          <w:tcPr>
            <w:tcW w:w="992" w:type="dxa"/>
          </w:tcPr>
          <w:p w:rsidR="00567DEF" w:rsidRPr="002071F4" w:rsidRDefault="00534340" w:rsidP="0053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4274,5</w:t>
            </w:r>
          </w:p>
        </w:tc>
        <w:tc>
          <w:tcPr>
            <w:tcW w:w="992" w:type="dxa"/>
          </w:tcPr>
          <w:p w:rsidR="00567DEF" w:rsidRPr="00353189" w:rsidRDefault="00534340" w:rsidP="0053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13464,68</w:t>
            </w:r>
          </w:p>
        </w:tc>
        <w:tc>
          <w:tcPr>
            <w:tcW w:w="1276" w:type="dxa"/>
          </w:tcPr>
          <w:p w:rsidR="00567DEF" w:rsidRPr="00353189" w:rsidRDefault="00534340" w:rsidP="0053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28425,43</w:t>
            </w:r>
          </w:p>
        </w:tc>
        <w:tc>
          <w:tcPr>
            <w:tcW w:w="1276" w:type="dxa"/>
          </w:tcPr>
          <w:p w:rsidR="00567DEF" w:rsidRPr="00353189" w:rsidRDefault="00534340" w:rsidP="00A7795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812,16</w:t>
            </w:r>
          </w:p>
        </w:tc>
        <w:tc>
          <w:tcPr>
            <w:tcW w:w="1041" w:type="dxa"/>
          </w:tcPr>
          <w:p w:rsidR="00567DEF" w:rsidRPr="00353189" w:rsidRDefault="00534340" w:rsidP="00A77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2017</w:t>
            </w:r>
          </w:p>
        </w:tc>
      </w:tr>
      <w:tr w:rsidR="00567DEF" w:rsidRPr="00952E76" w:rsidTr="00A77951">
        <w:tc>
          <w:tcPr>
            <w:tcW w:w="8330" w:type="dxa"/>
            <w:gridSpan w:val="8"/>
          </w:tcPr>
          <w:p w:rsidR="00567DEF" w:rsidRPr="00402A35" w:rsidRDefault="00567DEF" w:rsidP="00A77951">
            <w:pPr>
              <w:jc w:val="right"/>
              <w:rPr>
                <w:b/>
                <w:sz w:val="20"/>
                <w:szCs w:val="20"/>
              </w:rPr>
            </w:pPr>
            <w:r w:rsidRPr="00402A35">
              <w:rPr>
                <w:b/>
                <w:sz w:val="20"/>
                <w:szCs w:val="20"/>
              </w:rPr>
              <w:t>Итого переплата за 2016 год</w:t>
            </w:r>
          </w:p>
        </w:tc>
        <w:tc>
          <w:tcPr>
            <w:tcW w:w="1276" w:type="dxa"/>
          </w:tcPr>
          <w:p w:rsidR="00567DEF" w:rsidRPr="00402A35" w:rsidRDefault="00534340" w:rsidP="00A7795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812,16</w:t>
            </w:r>
          </w:p>
        </w:tc>
        <w:tc>
          <w:tcPr>
            <w:tcW w:w="1041" w:type="dxa"/>
          </w:tcPr>
          <w:p w:rsidR="00567DEF" w:rsidRDefault="00567DEF" w:rsidP="00A779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7DEF" w:rsidRPr="00952E76" w:rsidRDefault="00567DEF" w:rsidP="008C5E95">
      <w:pPr>
        <w:jc w:val="both"/>
        <w:rPr>
          <w:sz w:val="20"/>
          <w:szCs w:val="20"/>
        </w:rPr>
      </w:pPr>
    </w:p>
    <w:p w:rsidR="00AA2F4A" w:rsidRDefault="00AA2F4A" w:rsidP="00E114FB">
      <w:pPr>
        <w:ind w:firstLine="708"/>
        <w:jc w:val="both"/>
        <w:rPr>
          <w:b/>
          <w:sz w:val="28"/>
          <w:szCs w:val="28"/>
        </w:rPr>
      </w:pPr>
      <w:r w:rsidRPr="008D06A4">
        <w:rPr>
          <w:b/>
          <w:sz w:val="28"/>
          <w:szCs w:val="28"/>
        </w:rPr>
        <w:t>Таким образом</w:t>
      </w:r>
      <w:r w:rsidRPr="008D06A4">
        <w:rPr>
          <w:sz w:val="28"/>
          <w:szCs w:val="28"/>
        </w:rPr>
        <w:t xml:space="preserve">, </w:t>
      </w:r>
      <w:r w:rsidR="00E12732">
        <w:rPr>
          <w:sz w:val="28"/>
          <w:szCs w:val="28"/>
        </w:rPr>
        <w:t>при выборочном анализе фонда оплаты труда работников МБУ ДОД ЦРТДЮ г</w:t>
      </w:r>
      <w:proofErr w:type="gramStart"/>
      <w:r w:rsidR="00E12732">
        <w:rPr>
          <w:sz w:val="28"/>
          <w:szCs w:val="28"/>
        </w:rPr>
        <w:t>.А</w:t>
      </w:r>
      <w:proofErr w:type="gramEnd"/>
      <w:r w:rsidR="00E12732">
        <w:rPr>
          <w:sz w:val="28"/>
          <w:szCs w:val="28"/>
        </w:rPr>
        <w:t xml:space="preserve">к-Довурака </w:t>
      </w:r>
      <w:r>
        <w:rPr>
          <w:sz w:val="28"/>
          <w:szCs w:val="28"/>
        </w:rPr>
        <w:t>установлен</w:t>
      </w:r>
      <w:r w:rsidR="00797BC4">
        <w:rPr>
          <w:sz w:val="28"/>
          <w:szCs w:val="28"/>
        </w:rPr>
        <w:t>а переплата в общей сумме 21209,29 рублей.</w:t>
      </w:r>
    </w:p>
    <w:p w:rsidR="0082333A" w:rsidRDefault="0082333A" w:rsidP="00CA0C3D">
      <w:pPr>
        <w:tabs>
          <w:tab w:val="left" w:pos="540"/>
          <w:tab w:val="center" w:pos="5102"/>
          <w:tab w:val="left" w:pos="6990"/>
        </w:tabs>
        <w:jc w:val="center"/>
        <w:rPr>
          <w:b/>
          <w:iCs/>
          <w:sz w:val="28"/>
          <w:szCs w:val="28"/>
        </w:rPr>
      </w:pPr>
    </w:p>
    <w:p w:rsidR="0082333A" w:rsidRPr="006048B6" w:rsidRDefault="00CA0C3D" w:rsidP="006048B6">
      <w:pPr>
        <w:tabs>
          <w:tab w:val="left" w:pos="540"/>
          <w:tab w:val="center" w:pos="5102"/>
          <w:tab w:val="left" w:pos="6990"/>
        </w:tabs>
        <w:jc w:val="center"/>
        <w:rPr>
          <w:b/>
          <w:iCs/>
          <w:sz w:val="28"/>
          <w:szCs w:val="28"/>
        </w:rPr>
      </w:pPr>
      <w:r w:rsidRPr="008F1DAE">
        <w:rPr>
          <w:b/>
          <w:iCs/>
          <w:sz w:val="28"/>
          <w:szCs w:val="28"/>
        </w:rPr>
        <w:t>Банковские операции.</w:t>
      </w:r>
    </w:p>
    <w:p w:rsidR="006048B6" w:rsidRDefault="00CA0C3D" w:rsidP="006A414D">
      <w:pPr>
        <w:pStyle w:val="Standard"/>
        <w:spacing w:line="264" w:lineRule="auto"/>
        <w:ind w:firstLine="708"/>
        <w:jc w:val="both"/>
        <w:rPr>
          <w:sz w:val="28"/>
          <w:szCs w:val="28"/>
        </w:rPr>
      </w:pPr>
      <w:r w:rsidRPr="00713F4D">
        <w:rPr>
          <w:sz w:val="28"/>
          <w:szCs w:val="28"/>
        </w:rPr>
        <w:t>Проверкой достоверности и законности банковских операций установлено, что все банковские операции подтверждены оправдательными документами - выписками из лицевых счетов, платежными поручениями</w:t>
      </w:r>
      <w:r>
        <w:rPr>
          <w:sz w:val="28"/>
          <w:szCs w:val="28"/>
        </w:rPr>
        <w:t xml:space="preserve">, договорами на оказание услуг. </w:t>
      </w:r>
      <w:r>
        <w:rPr>
          <w:sz w:val="28"/>
          <w:szCs w:val="28"/>
        </w:rPr>
        <w:tab/>
      </w:r>
      <w:r w:rsidRPr="00713F4D">
        <w:rPr>
          <w:sz w:val="28"/>
          <w:szCs w:val="28"/>
        </w:rPr>
        <w:t>Остатки на конец месяца в выписках банка соответствуют данным бухгалтерского учета.</w:t>
      </w:r>
    </w:p>
    <w:p w:rsidR="006A414D" w:rsidRDefault="006A414D" w:rsidP="006A414D">
      <w:pPr>
        <w:pStyle w:val="Standard"/>
        <w:spacing w:line="264" w:lineRule="auto"/>
        <w:ind w:firstLine="708"/>
        <w:jc w:val="both"/>
        <w:rPr>
          <w:sz w:val="28"/>
          <w:szCs w:val="28"/>
        </w:rPr>
      </w:pPr>
    </w:p>
    <w:p w:rsidR="006A414D" w:rsidRPr="006048B6" w:rsidRDefault="006A414D" w:rsidP="006A414D">
      <w:pPr>
        <w:pStyle w:val="Standard"/>
        <w:spacing w:line="264" w:lineRule="auto"/>
        <w:ind w:firstLine="708"/>
        <w:jc w:val="both"/>
        <w:rPr>
          <w:sz w:val="28"/>
          <w:szCs w:val="28"/>
        </w:rPr>
      </w:pPr>
    </w:p>
    <w:p w:rsidR="00CA0C3D" w:rsidRDefault="00CA0C3D" w:rsidP="00E12732">
      <w:pPr>
        <w:tabs>
          <w:tab w:val="left" w:pos="540"/>
        </w:tabs>
        <w:jc w:val="center"/>
        <w:rPr>
          <w:i/>
          <w:iCs/>
        </w:rPr>
      </w:pPr>
      <w:r w:rsidRPr="00695F0F">
        <w:rPr>
          <w:b/>
          <w:iCs/>
          <w:sz w:val="28"/>
          <w:szCs w:val="28"/>
        </w:rPr>
        <w:lastRenderedPageBreak/>
        <w:t>Кассовые операции</w:t>
      </w:r>
      <w:r>
        <w:rPr>
          <w:i/>
          <w:iCs/>
        </w:rPr>
        <w:t>.</w:t>
      </w:r>
    </w:p>
    <w:p w:rsidR="00CA0C3D" w:rsidRDefault="00CA0C3D" w:rsidP="00CA0C3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2495">
        <w:rPr>
          <w:sz w:val="28"/>
          <w:szCs w:val="28"/>
        </w:rPr>
        <w:t>Проверкой установлено</w:t>
      </w:r>
      <w:r>
        <w:rPr>
          <w:sz w:val="28"/>
          <w:szCs w:val="28"/>
        </w:rPr>
        <w:t xml:space="preserve">, что </w:t>
      </w:r>
      <w:r w:rsidRPr="00F12495">
        <w:rPr>
          <w:sz w:val="28"/>
          <w:szCs w:val="28"/>
        </w:rPr>
        <w:t>вс</w:t>
      </w:r>
      <w:r>
        <w:rPr>
          <w:sz w:val="28"/>
          <w:szCs w:val="28"/>
        </w:rPr>
        <w:t>е расчеты МБУ ДОД ЦРТДЮ с 01.01.2012 г. осуществлялись</w:t>
      </w:r>
      <w:r w:rsidRPr="00F12495">
        <w:rPr>
          <w:sz w:val="28"/>
          <w:szCs w:val="28"/>
        </w:rPr>
        <w:t xml:space="preserve"> путем безнал</w:t>
      </w:r>
      <w:r>
        <w:rPr>
          <w:sz w:val="28"/>
          <w:szCs w:val="28"/>
        </w:rPr>
        <w:t>ичного перечисления через банк.</w:t>
      </w:r>
    </w:p>
    <w:p w:rsidR="00CA0C3D" w:rsidRDefault="00CA0C3D" w:rsidP="00CA0C3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5D6D">
        <w:rPr>
          <w:b/>
          <w:sz w:val="28"/>
          <w:szCs w:val="28"/>
        </w:rPr>
        <w:t>Таким образом,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проверкой кассовых операций в бюджетной </w:t>
      </w:r>
      <w:r w:rsidRPr="004C12BD">
        <w:rPr>
          <w:sz w:val="28"/>
          <w:szCs w:val="28"/>
        </w:rPr>
        <w:t>деятельности финансовых нарушений не установлено</w:t>
      </w:r>
      <w:r>
        <w:rPr>
          <w:sz w:val="28"/>
          <w:szCs w:val="28"/>
        </w:rPr>
        <w:t>.</w:t>
      </w:r>
    </w:p>
    <w:p w:rsidR="00C4364E" w:rsidRDefault="00C4364E" w:rsidP="006A414D">
      <w:pPr>
        <w:jc w:val="both"/>
        <w:rPr>
          <w:sz w:val="28"/>
          <w:szCs w:val="28"/>
        </w:rPr>
      </w:pPr>
    </w:p>
    <w:p w:rsidR="00AA2F4A" w:rsidRPr="00D3141B" w:rsidRDefault="00AA2F4A" w:rsidP="00AA2F4A">
      <w:pPr>
        <w:tabs>
          <w:tab w:val="left" w:pos="1995"/>
          <w:tab w:val="center" w:pos="5102"/>
        </w:tabs>
        <w:jc w:val="center"/>
        <w:rPr>
          <w:sz w:val="28"/>
          <w:szCs w:val="28"/>
        </w:rPr>
      </w:pPr>
      <w:r w:rsidRPr="003D151B">
        <w:rPr>
          <w:b/>
          <w:sz w:val="28"/>
          <w:szCs w:val="28"/>
        </w:rPr>
        <w:t xml:space="preserve"> Расчеты с подотчетными лицами.</w:t>
      </w:r>
    </w:p>
    <w:p w:rsidR="00AA2F4A" w:rsidRDefault="00AA2F4A" w:rsidP="00AA2F4A">
      <w:pPr>
        <w:jc w:val="both"/>
        <w:rPr>
          <w:sz w:val="28"/>
          <w:szCs w:val="28"/>
        </w:rPr>
      </w:pPr>
      <w:r w:rsidRPr="008D06A4">
        <w:rPr>
          <w:sz w:val="28"/>
          <w:szCs w:val="28"/>
        </w:rPr>
        <w:t xml:space="preserve">     Учет расчетов с подотчетными лицами и аналитический учет расчетов с подотчетными лицами ведется в журнале операций № 3 «Расчеты с подотчетными лицами» (далее по тексту – ЖО № 3) в </w:t>
      </w:r>
      <w:r w:rsidR="001B6B75">
        <w:rPr>
          <w:sz w:val="28"/>
          <w:szCs w:val="28"/>
        </w:rPr>
        <w:t xml:space="preserve">нарушении </w:t>
      </w:r>
      <w:r w:rsidRPr="008D06A4">
        <w:rPr>
          <w:sz w:val="28"/>
          <w:szCs w:val="28"/>
        </w:rPr>
        <w:t xml:space="preserve">с требованиями </w:t>
      </w:r>
      <w:r>
        <w:rPr>
          <w:sz w:val="28"/>
          <w:szCs w:val="28"/>
        </w:rPr>
        <w:t xml:space="preserve">Федерального закона </w:t>
      </w:r>
      <w:r w:rsidRPr="00AE70AF">
        <w:rPr>
          <w:sz w:val="28"/>
          <w:szCs w:val="28"/>
        </w:rPr>
        <w:t>№</w:t>
      </w:r>
      <w:r>
        <w:rPr>
          <w:sz w:val="28"/>
          <w:szCs w:val="28"/>
        </w:rPr>
        <w:t xml:space="preserve"> 402-ФЗ от 06.12.2011 года</w:t>
      </w:r>
      <w:r w:rsidR="001B6B75">
        <w:rPr>
          <w:sz w:val="28"/>
          <w:szCs w:val="28"/>
        </w:rPr>
        <w:t>;</w:t>
      </w:r>
    </w:p>
    <w:p w:rsidR="00CA0C3D" w:rsidRDefault="00AA2F4A" w:rsidP="00174BF6">
      <w:pPr>
        <w:ind w:firstLine="708"/>
        <w:jc w:val="both"/>
        <w:rPr>
          <w:sz w:val="28"/>
          <w:szCs w:val="28"/>
        </w:rPr>
      </w:pPr>
      <w:r w:rsidRPr="00174BF6">
        <w:rPr>
          <w:b/>
          <w:sz w:val="28"/>
          <w:szCs w:val="28"/>
        </w:rPr>
        <w:t>В нарушение статьи 9 п. 2</w:t>
      </w:r>
      <w:r w:rsidRPr="00174BF6">
        <w:rPr>
          <w:sz w:val="28"/>
          <w:szCs w:val="28"/>
        </w:rPr>
        <w:t xml:space="preserve"> Федерального закона № 402-ФЗ от 06.12.2011 года  «О б</w:t>
      </w:r>
      <w:r w:rsidR="00174BF6" w:rsidRPr="00174BF6">
        <w:rPr>
          <w:sz w:val="28"/>
          <w:szCs w:val="28"/>
        </w:rPr>
        <w:t>ухгалтерском учете»</w:t>
      </w:r>
      <w:r w:rsidRPr="00174BF6">
        <w:rPr>
          <w:sz w:val="28"/>
          <w:szCs w:val="28"/>
        </w:rPr>
        <w:t xml:space="preserve"> авансовые отчеты</w:t>
      </w:r>
      <w:r w:rsidR="00174BF6" w:rsidRPr="00174BF6">
        <w:rPr>
          <w:sz w:val="28"/>
          <w:szCs w:val="28"/>
        </w:rPr>
        <w:t xml:space="preserve"> </w:t>
      </w:r>
      <w:r w:rsidR="00C4364E">
        <w:rPr>
          <w:sz w:val="28"/>
          <w:szCs w:val="28"/>
        </w:rPr>
        <w:t xml:space="preserve">№ 7 от 22.08.2016 на сумму 20000 рублей, № 8 от 15.09.2016 на сумму 13300 рублей в общей сумме 33300 рублей </w:t>
      </w:r>
      <w:r w:rsidR="00174BF6" w:rsidRPr="00174BF6">
        <w:rPr>
          <w:sz w:val="28"/>
          <w:szCs w:val="28"/>
        </w:rPr>
        <w:t>не предоставлены.</w:t>
      </w:r>
      <w:r w:rsidRPr="00174BF6">
        <w:rPr>
          <w:sz w:val="28"/>
          <w:szCs w:val="28"/>
        </w:rPr>
        <w:t xml:space="preserve"> </w:t>
      </w:r>
    </w:p>
    <w:p w:rsidR="006048B6" w:rsidRPr="00444A0C" w:rsidRDefault="006048B6" w:rsidP="00CA0C3D">
      <w:pPr>
        <w:ind w:firstLine="708"/>
        <w:jc w:val="both"/>
        <w:rPr>
          <w:sz w:val="28"/>
          <w:szCs w:val="28"/>
        </w:rPr>
      </w:pPr>
    </w:p>
    <w:p w:rsidR="0082333A" w:rsidRDefault="00CA0C3D" w:rsidP="006A414D">
      <w:pPr>
        <w:tabs>
          <w:tab w:val="left" w:pos="540"/>
        </w:tabs>
        <w:jc w:val="center"/>
        <w:rPr>
          <w:sz w:val="28"/>
          <w:szCs w:val="28"/>
        </w:rPr>
      </w:pPr>
      <w:r w:rsidRPr="00CD4022">
        <w:rPr>
          <w:b/>
          <w:sz w:val="28"/>
          <w:szCs w:val="28"/>
        </w:rPr>
        <w:t>Р</w:t>
      </w:r>
      <w:r w:rsidRPr="00CD4022">
        <w:rPr>
          <w:b/>
          <w:iCs/>
          <w:sz w:val="28"/>
          <w:szCs w:val="28"/>
        </w:rPr>
        <w:t>асчеты с поставщиками и подрядчиками</w:t>
      </w:r>
      <w:r w:rsidRPr="00CD4022">
        <w:rPr>
          <w:i/>
          <w:iCs/>
          <w:sz w:val="28"/>
          <w:szCs w:val="28"/>
        </w:rPr>
        <w:t>.</w:t>
      </w:r>
    </w:p>
    <w:p w:rsidR="00CA0C3D" w:rsidRPr="00230D7D" w:rsidRDefault="00CA0C3D" w:rsidP="00CA0C3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Выборочной проверкой первичных документов в журнале операций № 4 подтверждающих произведенные расходы по </w:t>
      </w:r>
      <w:proofErr w:type="spellStart"/>
      <w:r>
        <w:rPr>
          <w:sz w:val="28"/>
          <w:szCs w:val="28"/>
        </w:rPr>
        <w:t>оприходованию</w:t>
      </w:r>
      <w:proofErr w:type="spellEnd"/>
      <w:r>
        <w:rPr>
          <w:sz w:val="28"/>
          <w:szCs w:val="28"/>
        </w:rPr>
        <w:t xml:space="preserve"> и списанию нарушение не установлено.</w:t>
      </w:r>
      <w:r w:rsidRPr="00A40A90">
        <w:rPr>
          <w:sz w:val="28"/>
          <w:szCs w:val="28"/>
        </w:rPr>
        <w:t xml:space="preserve"> </w:t>
      </w:r>
    </w:p>
    <w:p w:rsidR="0082333A" w:rsidRDefault="0082333A" w:rsidP="00AA2F4A">
      <w:pPr>
        <w:jc w:val="center"/>
        <w:rPr>
          <w:b/>
          <w:sz w:val="28"/>
          <w:szCs w:val="28"/>
        </w:rPr>
      </w:pPr>
    </w:p>
    <w:p w:rsidR="0082333A" w:rsidRDefault="00AA2F4A" w:rsidP="006A4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D06A4">
        <w:rPr>
          <w:b/>
          <w:sz w:val="28"/>
          <w:szCs w:val="28"/>
        </w:rPr>
        <w:t>. Результаты проверки:</w:t>
      </w:r>
    </w:p>
    <w:p w:rsidR="00AA2F4A" w:rsidRDefault="00AA2F4A" w:rsidP="00AA2F4A">
      <w:pPr>
        <w:ind w:firstLine="540"/>
        <w:jc w:val="both"/>
        <w:rPr>
          <w:sz w:val="28"/>
          <w:szCs w:val="28"/>
        </w:rPr>
      </w:pPr>
      <w:r w:rsidRPr="008D06A4">
        <w:rPr>
          <w:b/>
          <w:sz w:val="28"/>
          <w:szCs w:val="28"/>
        </w:rPr>
        <w:t>Таким образом,</w:t>
      </w:r>
      <w:r w:rsidRPr="008D06A4">
        <w:rPr>
          <w:sz w:val="28"/>
          <w:szCs w:val="28"/>
        </w:rPr>
        <w:t xml:space="preserve"> проверкой установлено:</w:t>
      </w:r>
      <w:r w:rsidRPr="004E2F52">
        <w:rPr>
          <w:sz w:val="28"/>
          <w:szCs w:val="28"/>
        </w:rPr>
        <w:t xml:space="preserve"> </w:t>
      </w:r>
    </w:p>
    <w:p w:rsidR="00C4364E" w:rsidRDefault="00C4364E" w:rsidP="00AA2F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02E9">
        <w:rPr>
          <w:b/>
          <w:sz w:val="28"/>
          <w:szCs w:val="28"/>
        </w:rPr>
        <w:t xml:space="preserve"> </w:t>
      </w:r>
      <w:r w:rsidRPr="001702E9">
        <w:rPr>
          <w:sz w:val="28"/>
          <w:szCs w:val="28"/>
        </w:rPr>
        <w:t>финансов</w:t>
      </w:r>
      <w:r>
        <w:rPr>
          <w:sz w:val="28"/>
          <w:szCs w:val="28"/>
        </w:rPr>
        <w:t>ое</w:t>
      </w:r>
      <w:r w:rsidRPr="001702E9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ие на общую сумму 21209,29 рублей по оплате труда;</w:t>
      </w:r>
    </w:p>
    <w:p w:rsidR="001702E9" w:rsidRDefault="001702E9" w:rsidP="00AA2F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02E9">
        <w:rPr>
          <w:b/>
          <w:sz w:val="28"/>
          <w:szCs w:val="28"/>
        </w:rPr>
        <w:t xml:space="preserve"> </w:t>
      </w:r>
      <w:r w:rsidRPr="001702E9">
        <w:rPr>
          <w:sz w:val="28"/>
          <w:szCs w:val="28"/>
        </w:rPr>
        <w:t>финансов</w:t>
      </w:r>
      <w:r w:rsidR="00593656">
        <w:rPr>
          <w:sz w:val="28"/>
          <w:szCs w:val="28"/>
        </w:rPr>
        <w:t>ое</w:t>
      </w:r>
      <w:r w:rsidRPr="001702E9">
        <w:rPr>
          <w:sz w:val="28"/>
          <w:szCs w:val="28"/>
        </w:rPr>
        <w:t xml:space="preserve"> нарушен</w:t>
      </w:r>
      <w:r w:rsidR="00593656">
        <w:rPr>
          <w:sz w:val="28"/>
          <w:szCs w:val="28"/>
        </w:rPr>
        <w:t xml:space="preserve">ие на общую сумму </w:t>
      </w:r>
      <w:r w:rsidR="00C4364E">
        <w:rPr>
          <w:sz w:val="28"/>
          <w:szCs w:val="28"/>
        </w:rPr>
        <w:t>33300</w:t>
      </w:r>
      <w:r w:rsidR="00593656">
        <w:rPr>
          <w:sz w:val="28"/>
          <w:szCs w:val="28"/>
        </w:rPr>
        <w:t xml:space="preserve"> рублей</w:t>
      </w:r>
      <w:r w:rsidR="003C7A0B">
        <w:rPr>
          <w:sz w:val="28"/>
          <w:szCs w:val="28"/>
        </w:rPr>
        <w:t xml:space="preserve"> по авансовым отчетам</w:t>
      </w:r>
      <w:r w:rsidR="00C4364E">
        <w:rPr>
          <w:sz w:val="28"/>
          <w:szCs w:val="28"/>
        </w:rPr>
        <w:t>.</w:t>
      </w:r>
    </w:p>
    <w:p w:rsidR="00C4364E" w:rsidRDefault="00C4364E" w:rsidP="00AA2F4A">
      <w:pPr>
        <w:ind w:firstLine="540"/>
        <w:jc w:val="both"/>
        <w:rPr>
          <w:sz w:val="28"/>
          <w:szCs w:val="28"/>
        </w:rPr>
      </w:pPr>
    </w:p>
    <w:p w:rsidR="0082333A" w:rsidRPr="006A414D" w:rsidRDefault="00AA2F4A" w:rsidP="006A414D">
      <w:pPr>
        <w:tabs>
          <w:tab w:val="left" w:pos="288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D06A4">
        <w:rPr>
          <w:b/>
          <w:sz w:val="28"/>
          <w:szCs w:val="28"/>
        </w:rPr>
        <w:t>. Предложение и замечание:</w:t>
      </w:r>
    </w:p>
    <w:p w:rsidR="00985533" w:rsidRDefault="006A414D" w:rsidP="00AA2F4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5533">
        <w:rPr>
          <w:sz w:val="28"/>
          <w:szCs w:val="28"/>
        </w:rPr>
        <w:t xml:space="preserve">) Директору </w:t>
      </w:r>
      <w:r w:rsidR="00910384">
        <w:rPr>
          <w:sz w:val="28"/>
          <w:szCs w:val="28"/>
        </w:rPr>
        <w:t xml:space="preserve">соблюдать порядок стимулирующей выплаты и надбавок </w:t>
      </w:r>
      <w:proofErr w:type="gramStart"/>
      <w:r w:rsidR="00910384">
        <w:rPr>
          <w:sz w:val="28"/>
          <w:szCs w:val="28"/>
        </w:rPr>
        <w:t>к</w:t>
      </w:r>
      <w:proofErr w:type="gramEnd"/>
      <w:r w:rsidR="00910384">
        <w:rPr>
          <w:sz w:val="28"/>
          <w:szCs w:val="28"/>
        </w:rPr>
        <w:t xml:space="preserve"> заработной плате работников, также нормы действующего законодательства;</w:t>
      </w:r>
    </w:p>
    <w:p w:rsidR="00910384" w:rsidRDefault="00910384" w:rsidP="009103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обеспечить полное применение программного продукта по ведению бухгалтерского учета, в частности по отчету по </w:t>
      </w:r>
      <w:r>
        <w:rPr>
          <w:b/>
          <w:sz w:val="28"/>
          <w:szCs w:val="28"/>
        </w:rPr>
        <w:t xml:space="preserve"> </w:t>
      </w:r>
      <w:r w:rsidRPr="00910384">
        <w:rPr>
          <w:sz w:val="28"/>
          <w:szCs w:val="28"/>
        </w:rPr>
        <w:t>отчету доходов и расходов по средствам, полученным от приносящей доход деятельности</w:t>
      </w:r>
      <w:r>
        <w:rPr>
          <w:sz w:val="28"/>
          <w:szCs w:val="28"/>
        </w:rPr>
        <w:t>;</w:t>
      </w:r>
    </w:p>
    <w:p w:rsidR="00AA2F4A" w:rsidRPr="008D06A4" w:rsidRDefault="00910384" w:rsidP="0091038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2F4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р</w:t>
      </w:r>
      <w:r w:rsidR="00AA2F4A">
        <w:rPr>
          <w:sz w:val="28"/>
          <w:szCs w:val="28"/>
        </w:rPr>
        <w:t>азработать мероприятие</w:t>
      </w:r>
      <w:r w:rsidR="00AA2F4A" w:rsidRPr="008D06A4">
        <w:rPr>
          <w:sz w:val="28"/>
          <w:szCs w:val="28"/>
        </w:rPr>
        <w:t xml:space="preserve"> по устранению бухгалтерских нарушений в срок до </w:t>
      </w:r>
      <w:r w:rsidR="00FA6A87">
        <w:rPr>
          <w:sz w:val="28"/>
          <w:szCs w:val="28"/>
        </w:rPr>
        <w:t>24 мая</w:t>
      </w:r>
      <w:r w:rsidR="00AA2F4A" w:rsidRPr="008D06A4">
        <w:rPr>
          <w:sz w:val="28"/>
          <w:szCs w:val="28"/>
        </w:rPr>
        <w:t xml:space="preserve"> 201</w:t>
      </w:r>
      <w:r w:rsidR="00FA6A87">
        <w:rPr>
          <w:sz w:val="28"/>
          <w:szCs w:val="28"/>
        </w:rPr>
        <w:t>8</w:t>
      </w:r>
      <w:r w:rsidR="00AA2F4A" w:rsidRPr="008D06A4">
        <w:rPr>
          <w:sz w:val="28"/>
          <w:szCs w:val="28"/>
        </w:rPr>
        <w:t xml:space="preserve"> года</w:t>
      </w:r>
      <w:r w:rsidR="00AA2F4A">
        <w:rPr>
          <w:sz w:val="28"/>
          <w:szCs w:val="28"/>
        </w:rPr>
        <w:t>.</w:t>
      </w:r>
    </w:p>
    <w:tbl>
      <w:tblPr>
        <w:tblW w:w="0" w:type="auto"/>
        <w:tblInd w:w="360" w:type="dxa"/>
        <w:tblLook w:val="01E0"/>
      </w:tblPr>
      <w:tblGrid>
        <w:gridCol w:w="4785"/>
        <w:gridCol w:w="4786"/>
      </w:tblGrid>
      <w:tr w:rsidR="00AA2F4A" w:rsidRPr="008D06A4" w:rsidTr="008647C2">
        <w:tc>
          <w:tcPr>
            <w:tcW w:w="4785" w:type="dxa"/>
          </w:tcPr>
          <w:p w:rsidR="00AA2F4A" w:rsidRDefault="00AA2F4A" w:rsidP="008647C2">
            <w:pPr>
              <w:rPr>
                <w:sz w:val="28"/>
                <w:szCs w:val="28"/>
              </w:rPr>
            </w:pPr>
          </w:p>
          <w:p w:rsidR="00AA2F4A" w:rsidRPr="008D06A4" w:rsidRDefault="00373086" w:rsidP="0086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пециалиста </w:t>
            </w:r>
            <w:r w:rsidR="00AA2F4A" w:rsidRPr="008D06A4">
              <w:rPr>
                <w:sz w:val="28"/>
                <w:szCs w:val="28"/>
              </w:rPr>
              <w:t>контрольно-счетного органа г. Ак-Довурак</w:t>
            </w:r>
          </w:p>
          <w:p w:rsidR="00AA2F4A" w:rsidRPr="008D06A4" w:rsidRDefault="00373086" w:rsidP="0037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sz w:val="28"/>
                <w:szCs w:val="28"/>
              </w:rPr>
              <w:t>Шаравии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4786" w:type="dxa"/>
          </w:tcPr>
          <w:p w:rsidR="00AA2F4A" w:rsidRDefault="00AA2F4A" w:rsidP="008647C2">
            <w:pPr>
              <w:ind w:left="360"/>
              <w:jc w:val="right"/>
              <w:rPr>
                <w:sz w:val="28"/>
                <w:szCs w:val="28"/>
              </w:rPr>
            </w:pPr>
          </w:p>
          <w:p w:rsidR="00AA2F4A" w:rsidRDefault="00373086" w:rsidP="0086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A2F4A">
              <w:rPr>
                <w:sz w:val="28"/>
                <w:szCs w:val="28"/>
              </w:rPr>
              <w:t xml:space="preserve">Директор </w:t>
            </w:r>
            <w:r w:rsidR="0011249E">
              <w:rPr>
                <w:sz w:val="28"/>
                <w:szCs w:val="28"/>
              </w:rPr>
              <w:t>МБУ ДОД ЦРТДЮ</w:t>
            </w:r>
          </w:p>
          <w:p w:rsidR="00AA2F4A" w:rsidRDefault="00AA2F4A" w:rsidP="008647C2">
            <w:pPr>
              <w:jc w:val="right"/>
              <w:rPr>
                <w:sz w:val="28"/>
                <w:szCs w:val="28"/>
              </w:rPr>
            </w:pPr>
          </w:p>
          <w:p w:rsidR="00AA2F4A" w:rsidRPr="008D06A4" w:rsidRDefault="00AA2F4A" w:rsidP="0011249E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</w:t>
            </w:r>
            <w:r w:rsidR="0011249E">
              <w:rPr>
                <w:sz w:val="28"/>
                <w:szCs w:val="28"/>
              </w:rPr>
              <w:t>Ооржак</w:t>
            </w:r>
            <w:proofErr w:type="spellEnd"/>
            <w:r w:rsidR="0011249E">
              <w:rPr>
                <w:sz w:val="28"/>
                <w:szCs w:val="28"/>
              </w:rPr>
              <w:t xml:space="preserve"> Р.И.</w:t>
            </w:r>
          </w:p>
        </w:tc>
      </w:tr>
      <w:tr w:rsidR="00AA2F4A" w:rsidRPr="008D06A4" w:rsidTr="008647C2">
        <w:tc>
          <w:tcPr>
            <w:tcW w:w="4785" w:type="dxa"/>
          </w:tcPr>
          <w:p w:rsidR="00AA2F4A" w:rsidRPr="0011249E" w:rsidRDefault="00AA2F4A" w:rsidP="001124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AA2F4A" w:rsidRPr="008D06A4" w:rsidRDefault="00373086" w:rsidP="00864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1249E">
              <w:rPr>
                <w:sz w:val="28"/>
                <w:szCs w:val="28"/>
              </w:rPr>
              <w:t>Б</w:t>
            </w:r>
            <w:r w:rsidR="00AA2F4A" w:rsidRPr="008D06A4">
              <w:rPr>
                <w:sz w:val="28"/>
                <w:szCs w:val="28"/>
              </w:rPr>
              <w:t>ухгалтер</w:t>
            </w:r>
            <w:r w:rsidR="0011249E">
              <w:rPr>
                <w:sz w:val="28"/>
                <w:szCs w:val="28"/>
              </w:rPr>
              <w:t xml:space="preserve"> МБУ ДОД ЦРТДЮ</w:t>
            </w:r>
            <w:r w:rsidR="00AA2F4A" w:rsidRPr="008D06A4">
              <w:rPr>
                <w:sz w:val="28"/>
                <w:szCs w:val="28"/>
              </w:rPr>
              <w:t xml:space="preserve"> </w:t>
            </w:r>
          </w:p>
          <w:p w:rsidR="00AA2F4A" w:rsidRPr="008D06A4" w:rsidRDefault="00AA2F4A" w:rsidP="0037308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73086">
              <w:rPr>
                <w:sz w:val="28"/>
                <w:szCs w:val="28"/>
              </w:rPr>
              <w:t xml:space="preserve">    </w:t>
            </w:r>
            <w:proofErr w:type="spellStart"/>
            <w:r w:rsidR="00373086">
              <w:rPr>
                <w:sz w:val="28"/>
                <w:szCs w:val="28"/>
              </w:rPr>
              <w:t>_</w:t>
            </w:r>
            <w:r w:rsidRPr="008D06A4">
              <w:rPr>
                <w:sz w:val="28"/>
                <w:szCs w:val="28"/>
              </w:rPr>
              <w:t>_____________</w:t>
            </w:r>
            <w:r w:rsidR="0011249E">
              <w:rPr>
                <w:sz w:val="28"/>
                <w:szCs w:val="28"/>
              </w:rPr>
              <w:t>Монгуш</w:t>
            </w:r>
            <w:proofErr w:type="spellEnd"/>
            <w:r w:rsidR="0011249E">
              <w:rPr>
                <w:sz w:val="28"/>
                <w:szCs w:val="28"/>
              </w:rPr>
              <w:t xml:space="preserve"> А.Б.</w:t>
            </w:r>
          </w:p>
        </w:tc>
      </w:tr>
      <w:tr w:rsidR="00AA2F4A" w:rsidRPr="008D06A4" w:rsidTr="008647C2">
        <w:tc>
          <w:tcPr>
            <w:tcW w:w="4785" w:type="dxa"/>
          </w:tcPr>
          <w:p w:rsidR="00AA2F4A" w:rsidRPr="008D06A4" w:rsidRDefault="00AA2F4A" w:rsidP="008647C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A2F4A" w:rsidRDefault="00AA2F4A" w:rsidP="008647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2F4A" w:rsidRDefault="00AA2F4A" w:rsidP="006A41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2F4A" w:rsidRDefault="00AA2F4A" w:rsidP="00AA2F4A">
      <w:pPr>
        <w:pStyle w:val="a5"/>
      </w:pPr>
    </w:p>
    <w:p w:rsidR="00AA2F4A" w:rsidRPr="008D06A4" w:rsidRDefault="00AA2F4A" w:rsidP="00AA2F4A">
      <w:pPr>
        <w:pStyle w:val="a5"/>
        <w:jc w:val="center"/>
        <w:rPr>
          <w:rFonts w:ascii="Times New Roman" w:hAnsi="Times New Roman"/>
        </w:rPr>
      </w:pPr>
      <w:r w:rsidRPr="008D06A4">
        <w:rPr>
          <w:rFonts w:ascii="Times New Roman" w:hAnsi="Times New Roman"/>
        </w:rPr>
        <w:t>Акт составлен в 2-х экземплярах. Один  экземпляр акта получил:</w:t>
      </w:r>
    </w:p>
    <w:p w:rsidR="00AA2F4A" w:rsidRPr="008D06A4" w:rsidRDefault="00AA2F4A" w:rsidP="00AA2F4A">
      <w:pPr>
        <w:pStyle w:val="a5"/>
        <w:jc w:val="center"/>
        <w:rPr>
          <w:rFonts w:ascii="Times New Roman" w:hAnsi="Times New Roman"/>
        </w:rPr>
      </w:pPr>
    </w:p>
    <w:p w:rsidR="00AA2F4A" w:rsidRPr="008D06A4" w:rsidRDefault="006A414D" w:rsidP="00AA2F4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________________20__</w:t>
      </w:r>
      <w:r w:rsidR="00AA2F4A" w:rsidRPr="008D06A4">
        <w:rPr>
          <w:rFonts w:ascii="Times New Roman" w:hAnsi="Times New Roman"/>
        </w:rPr>
        <w:t>года __________________________________________________</w:t>
      </w:r>
    </w:p>
    <w:p w:rsidR="00660C83" w:rsidRPr="006A414D" w:rsidRDefault="00AA2F4A" w:rsidP="006A414D">
      <w:pPr>
        <w:pStyle w:val="a5"/>
        <w:jc w:val="center"/>
        <w:rPr>
          <w:rFonts w:ascii="Times New Roman" w:hAnsi="Times New Roman"/>
        </w:rPr>
      </w:pPr>
      <w:r w:rsidRPr="008D06A4">
        <w:rPr>
          <w:rFonts w:ascii="Times New Roman" w:hAnsi="Times New Roman"/>
          <w:sz w:val="18"/>
          <w:szCs w:val="18"/>
        </w:rPr>
        <w:t>(должность Ф.И.О.</w:t>
      </w:r>
      <w:r>
        <w:rPr>
          <w:rFonts w:ascii="Times New Roman" w:hAnsi="Times New Roman"/>
          <w:sz w:val="18"/>
          <w:szCs w:val="18"/>
        </w:rPr>
        <w:t xml:space="preserve"> </w:t>
      </w:r>
      <w:r w:rsidRPr="008D06A4">
        <w:rPr>
          <w:rFonts w:ascii="Times New Roman" w:hAnsi="Times New Roman"/>
          <w:sz w:val="18"/>
          <w:szCs w:val="18"/>
        </w:rPr>
        <w:t>подпи</w:t>
      </w:r>
      <w:r>
        <w:rPr>
          <w:rFonts w:ascii="Times New Roman" w:hAnsi="Times New Roman"/>
          <w:sz w:val="18"/>
          <w:szCs w:val="18"/>
        </w:rPr>
        <w:t>сь)</w:t>
      </w:r>
    </w:p>
    <w:sectPr w:rsidR="00660C83" w:rsidRPr="006A414D" w:rsidSect="006A414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76C"/>
    <w:multiLevelType w:val="hybridMultilevel"/>
    <w:tmpl w:val="0A9C612A"/>
    <w:lvl w:ilvl="0" w:tplc="5626518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EE577C"/>
    <w:multiLevelType w:val="hybridMultilevel"/>
    <w:tmpl w:val="E2CA04E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1C7602D1"/>
    <w:multiLevelType w:val="hybridMultilevel"/>
    <w:tmpl w:val="5124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10F8"/>
    <w:multiLevelType w:val="hybridMultilevel"/>
    <w:tmpl w:val="55249E7E"/>
    <w:lvl w:ilvl="0" w:tplc="644E64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D96670"/>
    <w:multiLevelType w:val="hybridMultilevel"/>
    <w:tmpl w:val="4860E2E6"/>
    <w:lvl w:ilvl="0" w:tplc="5626518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35943"/>
    <w:multiLevelType w:val="hybridMultilevel"/>
    <w:tmpl w:val="CBB6BCEE"/>
    <w:lvl w:ilvl="0" w:tplc="760654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4576"/>
    <w:rsid w:val="00006F61"/>
    <w:rsid w:val="000101F9"/>
    <w:rsid w:val="0001460F"/>
    <w:rsid w:val="0002356D"/>
    <w:rsid w:val="00023EEC"/>
    <w:rsid w:val="00035047"/>
    <w:rsid w:val="000C165E"/>
    <w:rsid w:val="000D32D6"/>
    <w:rsid w:val="000D427E"/>
    <w:rsid w:val="000E4239"/>
    <w:rsid w:val="000F1FB2"/>
    <w:rsid w:val="0011249E"/>
    <w:rsid w:val="00115C66"/>
    <w:rsid w:val="001210D1"/>
    <w:rsid w:val="001239E3"/>
    <w:rsid w:val="001629A0"/>
    <w:rsid w:val="001651D8"/>
    <w:rsid w:val="001702E9"/>
    <w:rsid w:val="00174BF6"/>
    <w:rsid w:val="00176F4B"/>
    <w:rsid w:val="001B6B75"/>
    <w:rsid w:val="001E0D4B"/>
    <w:rsid w:val="001E49EB"/>
    <w:rsid w:val="001F6181"/>
    <w:rsid w:val="00202046"/>
    <w:rsid w:val="00203697"/>
    <w:rsid w:val="0020536B"/>
    <w:rsid w:val="002071F4"/>
    <w:rsid w:val="00225A0F"/>
    <w:rsid w:val="002276A5"/>
    <w:rsid w:val="00251163"/>
    <w:rsid w:val="00280017"/>
    <w:rsid w:val="002864E2"/>
    <w:rsid w:val="00292598"/>
    <w:rsid w:val="00293CA4"/>
    <w:rsid w:val="002A6564"/>
    <w:rsid w:val="002C0738"/>
    <w:rsid w:val="002C3F44"/>
    <w:rsid w:val="002E02FB"/>
    <w:rsid w:val="002F054E"/>
    <w:rsid w:val="00343FF6"/>
    <w:rsid w:val="00353189"/>
    <w:rsid w:val="003675D8"/>
    <w:rsid w:val="00373086"/>
    <w:rsid w:val="00376784"/>
    <w:rsid w:val="0038354B"/>
    <w:rsid w:val="00385688"/>
    <w:rsid w:val="003C1986"/>
    <w:rsid w:val="003C7A0B"/>
    <w:rsid w:val="003E31AF"/>
    <w:rsid w:val="003F269A"/>
    <w:rsid w:val="00400B1D"/>
    <w:rsid w:val="00400CAD"/>
    <w:rsid w:val="004026E0"/>
    <w:rsid w:val="00402A35"/>
    <w:rsid w:val="0040392E"/>
    <w:rsid w:val="00411690"/>
    <w:rsid w:val="004237B6"/>
    <w:rsid w:val="0042498E"/>
    <w:rsid w:val="00424E19"/>
    <w:rsid w:val="00444A0C"/>
    <w:rsid w:val="00453825"/>
    <w:rsid w:val="004D5F98"/>
    <w:rsid w:val="00506293"/>
    <w:rsid w:val="00534340"/>
    <w:rsid w:val="00537C8A"/>
    <w:rsid w:val="005501E7"/>
    <w:rsid w:val="00552254"/>
    <w:rsid w:val="00552EBA"/>
    <w:rsid w:val="005544A6"/>
    <w:rsid w:val="00567DEF"/>
    <w:rsid w:val="00593656"/>
    <w:rsid w:val="005A4444"/>
    <w:rsid w:val="005A49C4"/>
    <w:rsid w:val="005A7D21"/>
    <w:rsid w:val="005C3E1E"/>
    <w:rsid w:val="005C6211"/>
    <w:rsid w:val="005D0C6A"/>
    <w:rsid w:val="005D6770"/>
    <w:rsid w:val="005F02E6"/>
    <w:rsid w:val="005F6CFC"/>
    <w:rsid w:val="006048B6"/>
    <w:rsid w:val="0061344C"/>
    <w:rsid w:val="006206CC"/>
    <w:rsid w:val="00660C83"/>
    <w:rsid w:val="00670CE0"/>
    <w:rsid w:val="006A414D"/>
    <w:rsid w:val="006C3F38"/>
    <w:rsid w:val="006C7682"/>
    <w:rsid w:val="006D4B04"/>
    <w:rsid w:val="006F5472"/>
    <w:rsid w:val="007022A1"/>
    <w:rsid w:val="007072D0"/>
    <w:rsid w:val="00715E5F"/>
    <w:rsid w:val="00716D4F"/>
    <w:rsid w:val="00724937"/>
    <w:rsid w:val="00743F61"/>
    <w:rsid w:val="0076330D"/>
    <w:rsid w:val="0076756A"/>
    <w:rsid w:val="007754E7"/>
    <w:rsid w:val="0077678E"/>
    <w:rsid w:val="00797BC4"/>
    <w:rsid w:val="007C77F9"/>
    <w:rsid w:val="007D0965"/>
    <w:rsid w:val="007E456F"/>
    <w:rsid w:val="007E7620"/>
    <w:rsid w:val="008107A8"/>
    <w:rsid w:val="0082333A"/>
    <w:rsid w:val="00832D31"/>
    <w:rsid w:val="008369B7"/>
    <w:rsid w:val="008771B2"/>
    <w:rsid w:val="008C5E95"/>
    <w:rsid w:val="008D61A6"/>
    <w:rsid w:val="008D7998"/>
    <w:rsid w:val="008E1A7A"/>
    <w:rsid w:val="008E67E5"/>
    <w:rsid w:val="008F1727"/>
    <w:rsid w:val="008F2E55"/>
    <w:rsid w:val="00903D0E"/>
    <w:rsid w:val="00910384"/>
    <w:rsid w:val="0093015F"/>
    <w:rsid w:val="00952E76"/>
    <w:rsid w:val="00985533"/>
    <w:rsid w:val="00986EAF"/>
    <w:rsid w:val="00995A38"/>
    <w:rsid w:val="009A174F"/>
    <w:rsid w:val="009B390D"/>
    <w:rsid w:val="00A04072"/>
    <w:rsid w:val="00A23FA7"/>
    <w:rsid w:val="00A27B0A"/>
    <w:rsid w:val="00A415FE"/>
    <w:rsid w:val="00A45AC8"/>
    <w:rsid w:val="00A91B3F"/>
    <w:rsid w:val="00AA2E81"/>
    <w:rsid w:val="00AA2F4A"/>
    <w:rsid w:val="00AF16E6"/>
    <w:rsid w:val="00B01673"/>
    <w:rsid w:val="00B07944"/>
    <w:rsid w:val="00B13281"/>
    <w:rsid w:val="00B66C24"/>
    <w:rsid w:val="00B86F2F"/>
    <w:rsid w:val="00B9300B"/>
    <w:rsid w:val="00B94E1E"/>
    <w:rsid w:val="00BA4EC1"/>
    <w:rsid w:val="00BD225C"/>
    <w:rsid w:val="00BD4B43"/>
    <w:rsid w:val="00BE4412"/>
    <w:rsid w:val="00BE5C02"/>
    <w:rsid w:val="00C000A5"/>
    <w:rsid w:val="00C04ABE"/>
    <w:rsid w:val="00C052CE"/>
    <w:rsid w:val="00C17624"/>
    <w:rsid w:val="00C2374F"/>
    <w:rsid w:val="00C337C7"/>
    <w:rsid w:val="00C379E1"/>
    <w:rsid w:val="00C4364E"/>
    <w:rsid w:val="00C54B10"/>
    <w:rsid w:val="00C57A43"/>
    <w:rsid w:val="00C749E8"/>
    <w:rsid w:val="00C85B7A"/>
    <w:rsid w:val="00CA0C3D"/>
    <w:rsid w:val="00CB51D9"/>
    <w:rsid w:val="00CC222E"/>
    <w:rsid w:val="00CC4CA2"/>
    <w:rsid w:val="00CD5294"/>
    <w:rsid w:val="00CE49AF"/>
    <w:rsid w:val="00CE53A6"/>
    <w:rsid w:val="00CF0473"/>
    <w:rsid w:val="00D131AE"/>
    <w:rsid w:val="00D17CD2"/>
    <w:rsid w:val="00D21415"/>
    <w:rsid w:val="00D41E0F"/>
    <w:rsid w:val="00D4218D"/>
    <w:rsid w:val="00D438A1"/>
    <w:rsid w:val="00D5391D"/>
    <w:rsid w:val="00D54576"/>
    <w:rsid w:val="00D566D7"/>
    <w:rsid w:val="00D6279F"/>
    <w:rsid w:val="00D8248A"/>
    <w:rsid w:val="00D914CB"/>
    <w:rsid w:val="00DA2C0B"/>
    <w:rsid w:val="00DB66C9"/>
    <w:rsid w:val="00DF7618"/>
    <w:rsid w:val="00E043B8"/>
    <w:rsid w:val="00E114FB"/>
    <w:rsid w:val="00E12732"/>
    <w:rsid w:val="00E31E08"/>
    <w:rsid w:val="00E35DEE"/>
    <w:rsid w:val="00E40D30"/>
    <w:rsid w:val="00E43206"/>
    <w:rsid w:val="00E607A1"/>
    <w:rsid w:val="00E64A85"/>
    <w:rsid w:val="00E861AE"/>
    <w:rsid w:val="00E8719C"/>
    <w:rsid w:val="00EB32FE"/>
    <w:rsid w:val="00EB4AA7"/>
    <w:rsid w:val="00EB4BB9"/>
    <w:rsid w:val="00EE2DDB"/>
    <w:rsid w:val="00EF54ED"/>
    <w:rsid w:val="00F02A6F"/>
    <w:rsid w:val="00F11DB0"/>
    <w:rsid w:val="00F325FA"/>
    <w:rsid w:val="00F371AF"/>
    <w:rsid w:val="00F673D7"/>
    <w:rsid w:val="00FA11C4"/>
    <w:rsid w:val="00FA37A5"/>
    <w:rsid w:val="00FA6A87"/>
    <w:rsid w:val="00FC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56F"/>
    <w:pPr>
      <w:ind w:left="720"/>
      <w:contextualSpacing/>
    </w:pPr>
  </w:style>
  <w:style w:type="paragraph" w:styleId="a5">
    <w:name w:val="No Spacing"/>
    <w:uiPriority w:val="1"/>
    <w:qFormat/>
    <w:rsid w:val="00537C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A0C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AE37-4C56-41E0-8118-0171260C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2377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2016-10-31T09:58:00Z</cp:lastPrinted>
  <dcterms:created xsi:type="dcterms:W3CDTF">2014-02-20T05:55:00Z</dcterms:created>
  <dcterms:modified xsi:type="dcterms:W3CDTF">2018-05-03T02:40:00Z</dcterms:modified>
</cp:coreProperties>
</file>